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B00283" w:rsidRDefault="00B00283" w:rsidP="00B00283">
      <w:pPr>
        <w:ind w:left="142" w:right="-568" w:hanging="142"/>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w:t>
      </w:r>
    </w:p>
    <w:p w:rsidR="00B00283" w:rsidRDefault="00B00283" w:rsidP="00B00283">
      <w:pPr>
        <w:jc w:val="center"/>
        <w:rPr>
          <w:rFonts w:ascii="Times New Roman" w:hAnsi="Times New Roman" w:cs="Times New Roman"/>
          <w:sz w:val="28"/>
          <w:szCs w:val="28"/>
        </w:rPr>
      </w:pPr>
      <w:r>
        <w:rPr>
          <w:rFonts w:ascii="Times New Roman" w:hAnsi="Times New Roman" w:cs="Times New Roman"/>
          <w:sz w:val="28"/>
          <w:szCs w:val="28"/>
        </w:rPr>
        <w:t xml:space="preserve">учреждение </w:t>
      </w:r>
      <w:proofErr w:type="spellStart"/>
      <w:r>
        <w:rPr>
          <w:rFonts w:ascii="Times New Roman" w:hAnsi="Times New Roman" w:cs="Times New Roman"/>
          <w:sz w:val="28"/>
          <w:szCs w:val="28"/>
        </w:rPr>
        <w:t>Горскинский</w:t>
      </w:r>
      <w:proofErr w:type="spellEnd"/>
      <w:r>
        <w:rPr>
          <w:rFonts w:ascii="Times New Roman" w:hAnsi="Times New Roman" w:cs="Times New Roman"/>
          <w:sz w:val="28"/>
          <w:szCs w:val="28"/>
        </w:rPr>
        <w:t xml:space="preserve"> детский сад комбинированного вида» Радуга»</w:t>
      </w: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rPr>
          <w:rFonts w:ascii="Times New Roman" w:eastAsia="Times New Roman" w:hAnsi="Times New Roman" w:cs="Times New Roman"/>
          <w:b/>
          <w:bCs/>
          <w:color w:val="000000"/>
          <w:sz w:val="32"/>
          <w:szCs w:val="32"/>
          <w:lang w:eastAsia="ru-RU"/>
        </w:rPr>
      </w:pPr>
    </w:p>
    <w:p w:rsidR="00E42D04" w:rsidRPr="002D2154" w:rsidRDefault="00E42D04" w:rsidP="00E42D04">
      <w:pPr>
        <w:spacing w:after="0" w:line="270" w:lineRule="atLeast"/>
        <w:jc w:val="center"/>
        <w:rPr>
          <w:rFonts w:ascii="Times New Roman" w:eastAsia="Times New Roman" w:hAnsi="Times New Roman" w:cs="Times New Roman"/>
          <w:b/>
          <w:bCs/>
          <w:color w:val="000000"/>
          <w:sz w:val="44"/>
          <w:szCs w:val="44"/>
          <w:lang w:eastAsia="ru-RU"/>
        </w:rPr>
      </w:pPr>
      <w:r w:rsidRPr="002D2154">
        <w:rPr>
          <w:rFonts w:ascii="Times New Roman" w:eastAsia="Times New Roman" w:hAnsi="Times New Roman" w:cs="Times New Roman"/>
          <w:b/>
          <w:bCs/>
          <w:color w:val="000000"/>
          <w:sz w:val="44"/>
          <w:szCs w:val="44"/>
          <w:lang w:eastAsia="ru-RU"/>
        </w:rPr>
        <w:t>Воспитываем патриотизм у детей 5-6 лет</w:t>
      </w:r>
    </w:p>
    <w:p w:rsidR="00E42D04" w:rsidRPr="002D2154" w:rsidRDefault="00E42D04" w:rsidP="00E42D04">
      <w:pPr>
        <w:spacing w:after="0" w:line="270" w:lineRule="atLeast"/>
        <w:jc w:val="center"/>
        <w:rPr>
          <w:rFonts w:ascii="Times New Roman" w:eastAsia="Times New Roman" w:hAnsi="Times New Roman" w:cs="Times New Roman"/>
          <w:b/>
          <w:bCs/>
          <w:color w:val="000000"/>
          <w:sz w:val="44"/>
          <w:szCs w:val="4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2D2154" w:rsidRDefault="002D2154" w:rsidP="00E42D04">
      <w:pPr>
        <w:spacing w:after="0" w:line="270" w:lineRule="atLeast"/>
        <w:jc w:val="center"/>
        <w:rPr>
          <w:rFonts w:ascii="Times New Roman" w:eastAsia="Times New Roman" w:hAnsi="Times New Roman" w:cs="Times New Roman"/>
          <w:b/>
          <w:bCs/>
          <w:color w:val="000000"/>
          <w:sz w:val="24"/>
          <w:szCs w:val="24"/>
          <w:lang w:eastAsia="ru-RU"/>
        </w:rPr>
      </w:pPr>
    </w:p>
    <w:p w:rsidR="002D2154" w:rsidRDefault="002D2154" w:rsidP="00E42D04">
      <w:pPr>
        <w:spacing w:after="0" w:line="270" w:lineRule="atLeast"/>
        <w:jc w:val="center"/>
        <w:rPr>
          <w:rFonts w:ascii="Times New Roman" w:eastAsia="Times New Roman" w:hAnsi="Times New Roman" w:cs="Times New Roman"/>
          <w:b/>
          <w:bCs/>
          <w:color w:val="000000"/>
          <w:sz w:val="24"/>
          <w:szCs w:val="24"/>
          <w:lang w:eastAsia="ru-RU"/>
        </w:rPr>
      </w:pPr>
    </w:p>
    <w:p w:rsidR="002D2154" w:rsidRDefault="002D2154" w:rsidP="00E42D04">
      <w:pPr>
        <w:spacing w:after="0" w:line="270" w:lineRule="atLeast"/>
        <w:jc w:val="center"/>
        <w:rPr>
          <w:rFonts w:ascii="Times New Roman" w:eastAsia="Times New Roman" w:hAnsi="Times New Roman" w:cs="Times New Roman"/>
          <w:b/>
          <w:bCs/>
          <w:color w:val="000000"/>
          <w:sz w:val="24"/>
          <w:szCs w:val="24"/>
          <w:lang w:eastAsia="ru-RU"/>
        </w:rPr>
      </w:pPr>
    </w:p>
    <w:p w:rsidR="002D2154" w:rsidRDefault="002D2154" w:rsidP="00E42D04">
      <w:pPr>
        <w:spacing w:after="0" w:line="270" w:lineRule="atLeast"/>
        <w:jc w:val="center"/>
        <w:rPr>
          <w:rFonts w:ascii="Times New Roman" w:eastAsia="Times New Roman" w:hAnsi="Times New Roman" w:cs="Times New Roman"/>
          <w:b/>
          <w:bCs/>
          <w:color w:val="000000"/>
          <w:sz w:val="24"/>
          <w:szCs w:val="24"/>
          <w:lang w:eastAsia="ru-RU"/>
        </w:rPr>
      </w:pPr>
    </w:p>
    <w:p w:rsidR="002D2154" w:rsidRDefault="002D2154" w:rsidP="00E42D04">
      <w:pPr>
        <w:spacing w:after="0" w:line="270" w:lineRule="atLeast"/>
        <w:jc w:val="center"/>
        <w:rPr>
          <w:rFonts w:ascii="Times New Roman" w:eastAsia="Times New Roman" w:hAnsi="Times New Roman" w:cs="Times New Roman"/>
          <w:b/>
          <w:bCs/>
          <w:color w:val="000000"/>
          <w:sz w:val="24"/>
          <w:szCs w:val="24"/>
          <w:lang w:eastAsia="ru-RU"/>
        </w:rPr>
      </w:pPr>
    </w:p>
    <w:p w:rsidR="002D2154" w:rsidRDefault="002D2154" w:rsidP="00E42D04">
      <w:pPr>
        <w:spacing w:after="0" w:line="270" w:lineRule="atLeast"/>
        <w:jc w:val="center"/>
        <w:rPr>
          <w:rFonts w:ascii="Times New Roman" w:eastAsia="Times New Roman" w:hAnsi="Times New Roman" w:cs="Times New Roman"/>
          <w:b/>
          <w:bCs/>
          <w:color w:val="000000"/>
          <w:sz w:val="24"/>
          <w:szCs w:val="24"/>
          <w:lang w:eastAsia="ru-RU"/>
        </w:rPr>
      </w:pPr>
    </w:p>
    <w:p w:rsidR="002D2154" w:rsidRDefault="002D2154" w:rsidP="00E42D04">
      <w:pPr>
        <w:spacing w:after="0" w:line="270" w:lineRule="atLeast"/>
        <w:jc w:val="center"/>
        <w:rPr>
          <w:rFonts w:ascii="Times New Roman" w:eastAsia="Times New Roman" w:hAnsi="Times New Roman" w:cs="Times New Roman"/>
          <w:b/>
          <w:bCs/>
          <w:color w:val="000000"/>
          <w:sz w:val="24"/>
          <w:szCs w:val="24"/>
          <w:lang w:eastAsia="ru-RU"/>
        </w:rPr>
      </w:pPr>
    </w:p>
    <w:p w:rsidR="002D2154" w:rsidRDefault="00B00283" w:rsidP="00E42D04">
      <w:pPr>
        <w:spacing w:after="0" w:line="27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Составила :учитель-логопед </w:t>
      </w:r>
      <w:proofErr w:type="spellStart"/>
      <w:r>
        <w:rPr>
          <w:rFonts w:ascii="Times New Roman" w:eastAsia="Times New Roman" w:hAnsi="Times New Roman" w:cs="Times New Roman"/>
          <w:b/>
          <w:bCs/>
          <w:color w:val="000000"/>
          <w:sz w:val="24"/>
          <w:szCs w:val="24"/>
          <w:lang w:eastAsia="ru-RU"/>
        </w:rPr>
        <w:t>Аваева</w:t>
      </w:r>
      <w:proofErr w:type="spellEnd"/>
      <w:r>
        <w:rPr>
          <w:rFonts w:ascii="Times New Roman" w:eastAsia="Times New Roman" w:hAnsi="Times New Roman" w:cs="Times New Roman"/>
          <w:b/>
          <w:bCs/>
          <w:color w:val="000000"/>
          <w:sz w:val="24"/>
          <w:szCs w:val="24"/>
          <w:lang w:eastAsia="ru-RU"/>
        </w:rPr>
        <w:t xml:space="preserve"> О.А.</w:t>
      </w:r>
    </w:p>
    <w:p w:rsidR="002D2154" w:rsidRDefault="002D2154" w:rsidP="00E42D04">
      <w:pPr>
        <w:spacing w:after="0" w:line="270" w:lineRule="atLeast"/>
        <w:jc w:val="center"/>
        <w:rPr>
          <w:rFonts w:ascii="Times New Roman" w:eastAsia="Times New Roman" w:hAnsi="Times New Roman" w:cs="Times New Roman"/>
          <w:b/>
          <w:bCs/>
          <w:color w:val="000000"/>
          <w:sz w:val="24"/>
          <w:szCs w:val="24"/>
          <w:lang w:eastAsia="ru-RU"/>
        </w:rPr>
      </w:pPr>
    </w:p>
    <w:p w:rsidR="002D2154" w:rsidRDefault="002D215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E42D04" w:rsidRDefault="00E42D04" w:rsidP="00E42D04">
      <w:pPr>
        <w:spacing w:after="0" w:line="270" w:lineRule="atLeast"/>
        <w:jc w:val="center"/>
        <w:rPr>
          <w:rFonts w:ascii="Times New Roman" w:eastAsia="Times New Roman" w:hAnsi="Times New Roman" w:cs="Times New Roman"/>
          <w:b/>
          <w:bCs/>
          <w:color w:val="000000"/>
          <w:sz w:val="24"/>
          <w:szCs w:val="24"/>
          <w:lang w:eastAsia="ru-RU"/>
        </w:rPr>
      </w:pPr>
    </w:p>
    <w:p w:rsidR="001433CA" w:rsidRDefault="001433CA"/>
    <w:p w:rsidR="00E42D04" w:rsidRPr="00E42D04" w:rsidRDefault="00E42D04" w:rsidP="00E42D04">
      <w:pPr>
        <w:jc w:val="both"/>
        <w:rPr>
          <w:rFonts w:ascii="Times New Roman" w:hAnsi="Times New Roman" w:cs="Times New Roman"/>
          <w:sz w:val="24"/>
          <w:szCs w:val="24"/>
        </w:rPr>
      </w:pPr>
      <w:r>
        <w:rPr>
          <w:rFonts w:ascii="Times New Roman" w:hAnsi="Times New Roman" w:cs="Times New Roman"/>
          <w:sz w:val="24"/>
          <w:szCs w:val="24"/>
        </w:rPr>
        <w:t xml:space="preserve">    </w:t>
      </w:r>
      <w:r w:rsidRPr="00E42D04">
        <w:rPr>
          <w:rFonts w:ascii="Times New Roman" w:hAnsi="Times New Roman" w:cs="Times New Roman"/>
          <w:sz w:val="24"/>
          <w:szCs w:val="24"/>
        </w:rPr>
        <w:t>Воспитание чувства патриотизма у дошкольников – процесс сложный и длительный. Любовь к близким людям, к детскому саду, к родному городу и родной стране играют огромную роль в становлении личности ребенка.</w:t>
      </w:r>
    </w:p>
    <w:p w:rsidR="00E42D04" w:rsidRPr="00E42D04" w:rsidRDefault="00E42D04" w:rsidP="00E42D04">
      <w:pPr>
        <w:jc w:val="both"/>
        <w:rPr>
          <w:rFonts w:ascii="Times New Roman" w:hAnsi="Times New Roman" w:cs="Times New Roman"/>
          <w:sz w:val="24"/>
          <w:szCs w:val="24"/>
        </w:rPr>
      </w:pPr>
      <w:r>
        <w:rPr>
          <w:rFonts w:ascii="Times New Roman" w:hAnsi="Times New Roman" w:cs="Times New Roman"/>
          <w:sz w:val="24"/>
          <w:szCs w:val="24"/>
        </w:rPr>
        <w:t xml:space="preserve">   </w:t>
      </w:r>
      <w:r w:rsidRPr="00E42D04">
        <w:rPr>
          <w:rFonts w:ascii="Times New Roman" w:hAnsi="Times New Roman" w:cs="Times New Roman"/>
          <w:sz w:val="24"/>
          <w:szCs w:val="24"/>
        </w:rPr>
        <w:t xml:space="preserve">Каждый ребенок рождается </w:t>
      </w:r>
      <w:proofErr w:type="gramStart"/>
      <w:r w:rsidRPr="00E42D04">
        <w:rPr>
          <w:rFonts w:ascii="Times New Roman" w:hAnsi="Times New Roman" w:cs="Times New Roman"/>
          <w:sz w:val="24"/>
          <w:szCs w:val="24"/>
        </w:rPr>
        <w:t>добрым</w:t>
      </w:r>
      <w:proofErr w:type="gramEnd"/>
      <w:r w:rsidRPr="00E42D04">
        <w:rPr>
          <w:rFonts w:ascii="Times New Roman" w:hAnsi="Times New Roman" w:cs="Times New Roman"/>
          <w:sz w:val="24"/>
          <w:szCs w:val="24"/>
        </w:rPr>
        <w:t xml:space="preserve"> и для доброй жизни” говорил замечательный актер Е.Леонов. То, какие нравственные качества разовьются у ребенка, зависит, прежде всего, от родителей и окружающих его взрослых, от того, как они его воспитывают, какими впечатлениями обогатят.</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Патриотическое воспитание подрастающего поколения – одна из самых актуальных задач нашего времени. Выполнение программы по патриотическому воспитанию требует реализации путем нового подхода к обучению и воспитанию детей, организации всего образовательного процесса.</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В первую очередь это означает отказ от авторитарного способа воспитания и образования детей. Обучение должно быть непосредственным, развивающим; обогащать ребенка знаниями, формировать познавательные интересы и способности.</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Новые формы работы моделируют творческий процесс и создают микроклимат, где проявляются возможности для творческой стороны интеллекта.</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Необходимо ясное понимание того, как мы хотим воспитывать патриотизм у дошкольников: чувство любви к Родине, малой родине, своим родным, уважение к взрослым и т.д.</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Родина. Отчизна. Отечество. Отчий край. Так называют люди ту землю, на которой родились, и нет ничего дороже у человека, чем Родина, красота которой открылась ему однажды как чудо. Необходимо помочь ребенку открыть то чудо, приобщая его к природе, быту, истории, культуре родного края. Знакомясь с историей своей Родины, ребенок начинает любить ее и сохраняет чувство привязанности к ней на всю жизнь. И чем лучше дети будут знать ее, тем лучше поймут значение того, что происходит сегодня и тем яснее представят будущее. Человек, любящий Родину, не способен на предательство, преступление. А это так важно в наше время.</w:t>
      </w:r>
    </w:p>
    <w:p w:rsidR="00E42D04" w:rsidRPr="00E42D04" w:rsidRDefault="00E42D04" w:rsidP="00E42D04">
      <w:pPr>
        <w:jc w:val="both"/>
        <w:rPr>
          <w:rFonts w:ascii="Times New Roman" w:hAnsi="Times New Roman" w:cs="Times New Roman"/>
          <w:sz w:val="24"/>
          <w:szCs w:val="24"/>
        </w:rPr>
      </w:pP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Белые пятна в истории, забытые добрые традиции и положительный опыт старших поколений – это все властно требует от нас по-новому взглянуть на место и роль человека в масштабе социума, региона, страны. Для того</w:t>
      </w:r>
      <w:proofErr w:type="gramStart"/>
      <w:r w:rsidRPr="00E42D04">
        <w:rPr>
          <w:rFonts w:ascii="Times New Roman" w:hAnsi="Times New Roman" w:cs="Times New Roman"/>
          <w:sz w:val="24"/>
          <w:szCs w:val="24"/>
        </w:rPr>
        <w:t>,</w:t>
      </w:r>
      <w:proofErr w:type="gramEnd"/>
      <w:r w:rsidRPr="00E42D04">
        <w:rPr>
          <w:rFonts w:ascii="Times New Roman" w:hAnsi="Times New Roman" w:cs="Times New Roman"/>
          <w:sz w:val="24"/>
          <w:szCs w:val="24"/>
        </w:rPr>
        <w:t xml:space="preserve"> чтобы считать себя сыном или дочерью России, надо ощутить себя частью народа, принять русский язык, историю, культуру. Когда ребенок начинает активную жизнь, о сталкивается </w:t>
      </w:r>
      <w:proofErr w:type="gramStart"/>
      <w:r w:rsidRPr="00E42D04">
        <w:rPr>
          <w:rFonts w:ascii="Times New Roman" w:hAnsi="Times New Roman" w:cs="Times New Roman"/>
          <w:sz w:val="24"/>
          <w:szCs w:val="24"/>
        </w:rPr>
        <w:t>со</w:t>
      </w:r>
      <w:proofErr w:type="gramEnd"/>
      <w:r w:rsidRPr="00E42D04">
        <w:rPr>
          <w:rFonts w:ascii="Times New Roman" w:hAnsi="Times New Roman" w:cs="Times New Roman"/>
          <w:sz w:val="24"/>
          <w:szCs w:val="24"/>
        </w:rPr>
        <w:t xml:space="preserve"> множеством проблем и трудностей, связанных не только с тем, что еще мало знает об этом мире, он должен и хочет познать его.</w:t>
      </w:r>
    </w:p>
    <w:p w:rsid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Целью моей работы является совершенствование нравственного воспитания, развитие личностной культуры ребенка, как основы его любви к Родине.</w:t>
      </w:r>
    </w:p>
    <w:p w:rsidR="00E42D04" w:rsidRDefault="00E42D04" w:rsidP="00E42D04">
      <w:pPr>
        <w:jc w:val="both"/>
        <w:rPr>
          <w:rFonts w:ascii="Times New Roman" w:hAnsi="Times New Roman" w:cs="Times New Roman"/>
          <w:sz w:val="24"/>
          <w:szCs w:val="24"/>
        </w:rPr>
      </w:pPr>
    </w:p>
    <w:p w:rsidR="00E42D04" w:rsidRPr="00E42D04" w:rsidRDefault="00E42D04" w:rsidP="00E42D04">
      <w:pPr>
        <w:jc w:val="both"/>
        <w:rPr>
          <w:rFonts w:ascii="Times New Roman" w:hAnsi="Times New Roman" w:cs="Times New Roman"/>
          <w:sz w:val="24"/>
          <w:szCs w:val="24"/>
        </w:rPr>
      </w:pP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Для достижения этой цели мною были определены следующие задачи:</w:t>
      </w:r>
    </w:p>
    <w:p w:rsidR="00E42D04" w:rsidRPr="00E42D04" w:rsidRDefault="00E42D04" w:rsidP="00E42D04">
      <w:pPr>
        <w:pStyle w:val="a3"/>
        <w:numPr>
          <w:ilvl w:val="0"/>
          <w:numId w:val="2"/>
        </w:numPr>
        <w:jc w:val="both"/>
        <w:rPr>
          <w:rFonts w:ascii="Times New Roman" w:hAnsi="Times New Roman" w:cs="Times New Roman"/>
          <w:sz w:val="24"/>
          <w:szCs w:val="24"/>
        </w:rPr>
      </w:pPr>
      <w:r w:rsidRPr="00E42D04">
        <w:rPr>
          <w:rFonts w:ascii="Times New Roman" w:hAnsi="Times New Roman" w:cs="Times New Roman"/>
          <w:sz w:val="24"/>
          <w:szCs w:val="24"/>
        </w:rPr>
        <w:t>Формировать интерес каждого дошкольника к истории своего города, края, страны; основы экологической культуры; гуманного отношения ко всему живому; умение видеть историю вокруг себя.</w:t>
      </w:r>
    </w:p>
    <w:p w:rsidR="00E42D04" w:rsidRPr="00E42D04" w:rsidRDefault="00E42D04" w:rsidP="00E42D04">
      <w:pPr>
        <w:pStyle w:val="a3"/>
        <w:numPr>
          <w:ilvl w:val="0"/>
          <w:numId w:val="2"/>
        </w:numPr>
        <w:jc w:val="both"/>
        <w:rPr>
          <w:rFonts w:ascii="Times New Roman" w:hAnsi="Times New Roman" w:cs="Times New Roman"/>
          <w:sz w:val="24"/>
          <w:szCs w:val="24"/>
        </w:rPr>
      </w:pPr>
      <w:r w:rsidRPr="00E42D04">
        <w:rPr>
          <w:rFonts w:ascii="Times New Roman" w:hAnsi="Times New Roman" w:cs="Times New Roman"/>
          <w:sz w:val="24"/>
          <w:szCs w:val="24"/>
        </w:rPr>
        <w:t>Воспитывать в душе каждого ребенка любознательность, чувство красоты, чувство любви и привязанности к своей семье, к родному дому, к своему народу, ее истории, обычаем, традициям.</w:t>
      </w:r>
    </w:p>
    <w:p w:rsidR="00E42D04" w:rsidRPr="00E42D04" w:rsidRDefault="00E42D04" w:rsidP="00E42D04">
      <w:pPr>
        <w:pStyle w:val="a3"/>
        <w:numPr>
          <w:ilvl w:val="0"/>
          <w:numId w:val="2"/>
        </w:numPr>
        <w:jc w:val="both"/>
        <w:rPr>
          <w:rFonts w:ascii="Times New Roman" w:hAnsi="Times New Roman" w:cs="Times New Roman"/>
          <w:sz w:val="24"/>
          <w:szCs w:val="24"/>
        </w:rPr>
      </w:pPr>
      <w:r w:rsidRPr="00E42D04">
        <w:rPr>
          <w:rFonts w:ascii="Times New Roman" w:hAnsi="Times New Roman" w:cs="Times New Roman"/>
          <w:sz w:val="24"/>
          <w:szCs w:val="24"/>
        </w:rPr>
        <w:t>Помочь родителям сохранить и развить любознательность детей в процессе совместных мероприятий: родители – дети – детский сад.</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В своей работе убеждаю детей, что любовь к Родине начинается с малого – с любви к матери, с уважения к людям, окружающих тебя, с родного дома, улицы, с умения находить вокруг себя то. Что достойно восхищения.</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 xml:space="preserve">Мама – самый дорогой и близкий человек. Огромную работу проводим с детьми к Международному Дню 8 марта, </w:t>
      </w:r>
      <w:proofErr w:type="gramStart"/>
      <w:r w:rsidRPr="00E42D04">
        <w:rPr>
          <w:rFonts w:ascii="Times New Roman" w:hAnsi="Times New Roman" w:cs="Times New Roman"/>
          <w:sz w:val="24"/>
          <w:szCs w:val="24"/>
        </w:rPr>
        <w:t>к</w:t>
      </w:r>
      <w:proofErr w:type="gramEnd"/>
      <w:r w:rsidRPr="00E42D04">
        <w:rPr>
          <w:rFonts w:ascii="Times New Roman" w:hAnsi="Times New Roman" w:cs="Times New Roman"/>
          <w:sz w:val="24"/>
          <w:szCs w:val="24"/>
        </w:rPr>
        <w:t xml:space="preserve"> Дню матери. Вместе с детьми изготавливаем подарки, открытки, приглашения на праздники, организовали выставку рисунков: “Мамочка любимая моя”, участвовали в спортивном празднике, посвященном Дню матери; в группе оформили фото – альбом: “Мама, мамочка, мамулька”.</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 xml:space="preserve">Дети с мамами принимали участие в выставках, конкурсах: “Чудо с грядки”, “Золотые руки мамы”, “Цветочная фантазия”, “В гостях у </w:t>
      </w:r>
      <w:proofErr w:type="spellStart"/>
      <w:r w:rsidRPr="00E42D04">
        <w:rPr>
          <w:rFonts w:ascii="Times New Roman" w:hAnsi="Times New Roman" w:cs="Times New Roman"/>
          <w:sz w:val="24"/>
          <w:szCs w:val="24"/>
        </w:rPr>
        <w:t>Самоделкина</w:t>
      </w:r>
      <w:proofErr w:type="spellEnd"/>
      <w:r w:rsidRPr="00E42D04">
        <w:rPr>
          <w:rFonts w:ascii="Times New Roman" w:hAnsi="Times New Roman" w:cs="Times New Roman"/>
          <w:sz w:val="24"/>
          <w:szCs w:val="24"/>
        </w:rPr>
        <w:t>”. Все эти мероприятия способствовали гармонизации детско-родительских отношений.</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В процессе всей работы использую занятия особого вида, главной задачей которых является воспитание у детей патриотических начал: “Оборона Севастополя” – рассматривание картины; чтение отрывка из поэмы А. Твардовского: “Василий Теркин”. На таких занятиях стараюсь превратить детей из зрителей и слушателей в активных, эмоциональных участников. Экскурсии по родному городу, где знакомлю детей с достопримечательностями города, воспитываю интерес к прошлым и настоящим событиям города, рассказываю, в честь кого назван город, с памятниками нашего города. Знакомство с родным городом и страной вызывает у детей положительные чувства и эмоции, а также стремление и желание ребенка изобразить то, о чем только что он услышал и увидел. Поэтому эта работа обязательно продолжается и на занятиях по изобразительной деятельности. Рисунки детей, отражающие сильное и чистое чувство любви к своему родному городу, родной природе позволяют им создать выразительные образы, основанные на своих собственных наблюдениях, а также заставляют задуматься над отношением к окружающему миру. Во время изобразительной деятельности обязательно звучат знакомые мелодии, таким образом, дошкольники как бы “возвращаются” вновь увиденным кадрам.</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 xml:space="preserve">Посещение краеведческого музея, изучение и знакомство детей с краеведческой литературой, организация выставок фотографий, создание фотоальбомов различной </w:t>
      </w:r>
      <w:r w:rsidRPr="00E42D04">
        <w:rPr>
          <w:rFonts w:ascii="Times New Roman" w:hAnsi="Times New Roman" w:cs="Times New Roman"/>
          <w:sz w:val="24"/>
          <w:szCs w:val="24"/>
        </w:rPr>
        <w:lastRenderedPageBreak/>
        <w:t>тематики непосредственно связаны с трудом людей разных профессий, различными сторонами общественной жизни человека во всей его целостности и многообразии.</w:t>
      </w:r>
    </w:p>
    <w:p w:rsidR="00E42D04" w:rsidRPr="00E42D04" w:rsidRDefault="00E42D04" w:rsidP="00E42D04">
      <w:pPr>
        <w:jc w:val="both"/>
        <w:rPr>
          <w:rFonts w:ascii="Times New Roman" w:hAnsi="Times New Roman" w:cs="Times New Roman"/>
          <w:sz w:val="24"/>
          <w:szCs w:val="24"/>
        </w:rPr>
      </w:pP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Развивая умение у дошкольников проявлять интерес к народной культуре, истории, посещаем выставки народных мастеров, проходящих в городской библиотеке. Полотна сахалинских художников, украшения и поделки из кожи, меха, чешуи рыбы вызывают у ребят восторг. Дети узнают о многонациональном населении нашего острова, о быте и жизни различных народностей.</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Приобщение к народным праздникам и традициям – важная особенность патриотического воспитания детей.</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Участвуем с детьми в народных праздниках: “Веснянка”, “Масленица”, “Пасха”. В процессе работы над праздником, дети много узнают о русских обычаях, традициях.</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Организуя праздники героико-патриотической тематики, я одновременно стараюсь учить и воспитывать детей. Здесь они по настоящему играют военных, поют военные песни. И порой не отличить, где игра, где реальность.</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Работа с детьми по патриотическому воспитанию ведется и через ознакомление с художественной литературой. Знакомство с книгами познавательного и художественного характера, иллюстративно – дидактическим материалом обязательно сопровождается музыкой.</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В своей работе по воспитанию патриотизма у детей использую произведения устного народного творчества, так как оно является богатейшим источником познавательного и нравственного развития. В пословицах, поговорках, сказках, былинах метко оцениваются различные жизненные позиции, высмеиваются недостатки, восхваляются положительные качества людей.</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Дети дошкольного возраста по природе своей исследователи. Жажда новых впечатлений, любознательность, постоянно проявляемое желание экспериментировать, самостоятельно искать истину распространяется на все сферы деятельности детей. Поэтому проводилось много занятий, где дети могли самостоятельно исследовать какую-то проблему:</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“Откуда хлеб на стол пришел?”</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“Богатыри земли русской</w:t>
      </w:r>
      <w:proofErr w:type="gramStart"/>
      <w:r w:rsidRPr="00E42D04">
        <w:rPr>
          <w:rFonts w:ascii="Times New Roman" w:hAnsi="Times New Roman" w:cs="Times New Roman"/>
          <w:sz w:val="24"/>
          <w:szCs w:val="24"/>
        </w:rPr>
        <w:t>.”</w:t>
      </w:r>
      <w:proofErr w:type="gramEnd"/>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“Сундучок бабушки Арины</w:t>
      </w:r>
      <w:proofErr w:type="gramStart"/>
      <w:r w:rsidRPr="00E42D04">
        <w:rPr>
          <w:rFonts w:ascii="Times New Roman" w:hAnsi="Times New Roman" w:cs="Times New Roman"/>
          <w:sz w:val="24"/>
          <w:szCs w:val="24"/>
        </w:rPr>
        <w:t>.”</w:t>
      </w:r>
      <w:proofErr w:type="gramEnd"/>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“В единстве наша сила</w:t>
      </w:r>
      <w:proofErr w:type="gramStart"/>
      <w:r w:rsidRPr="00E42D04">
        <w:rPr>
          <w:rFonts w:ascii="Times New Roman" w:hAnsi="Times New Roman" w:cs="Times New Roman"/>
          <w:sz w:val="24"/>
          <w:szCs w:val="24"/>
        </w:rPr>
        <w:t>.”</w:t>
      </w:r>
      <w:proofErr w:type="gramEnd"/>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 xml:space="preserve">Большое место в организации работы по этой теме принадлежит игре, так как она является основной деятельностью дошкольника. Дети обыгрывают бытовые, трудовые, общественные сюжеты. Игры – драматизации по любым сказкам, использование различных видов театров: </w:t>
      </w:r>
      <w:proofErr w:type="gramStart"/>
      <w:r w:rsidRPr="00E42D04">
        <w:rPr>
          <w:rFonts w:ascii="Times New Roman" w:hAnsi="Times New Roman" w:cs="Times New Roman"/>
          <w:sz w:val="24"/>
          <w:szCs w:val="24"/>
        </w:rPr>
        <w:t>кукольный</w:t>
      </w:r>
      <w:proofErr w:type="gramEnd"/>
      <w:r w:rsidRPr="00E42D04">
        <w:rPr>
          <w:rFonts w:ascii="Times New Roman" w:hAnsi="Times New Roman" w:cs="Times New Roman"/>
          <w:sz w:val="24"/>
          <w:szCs w:val="24"/>
        </w:rPr>
        <w:t xml:space="preserve">, настольный, плоскостной. Через все игры кранной чертой проходит нравственное, эстетическое, физическое воспитание детей. Дети старшей </w:t>
      </w:r>
      <w:r w:rsidRPr="00E42D04">
        <w:rPr>
          <w:rFonts w:ascii="Times New Roman" w:hAnsi="Times New Roman" w:cs="Times New Roman"/>
          <w:sz w:val="24"/>
          <w:szCs w:val="24"/>
        </w:rPr>
        <w:lastRenderedPageBreak/>
        <w:t>подготовительной группы всегда демонстрируют свои “артистические” способности малышам. Все получают удовольствие, радость от общения. Театр – синтез всех видов искусств, и активное его использование помогает ребенку ярко выплеснуть свои эмоции, выразить свое отношение к тому уголку Родины, в котором он живет. Близость театральной деятельности для ребенка, лежит в его природе и находит свое отражение стихийно потому, что она связана с игрой. Участвуя в театрализованных постановках, дети очень ярко и эмоционально выражают свое доброжелательное отношение к миру природы, окружающему миру. Через занятия театра я пробуждаю у детей стремление к самовыражению через движение, речь, мимику, жест, ритмопластику, стремимся сформировать у детей самостоятельность, творческую активность, побороть скованность, напряженность, неуверенность.</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 xml:space="preserve">Патриотическое воспитание направлено на формирование и развитие личности, обладающей качествами гражданина – патриота, </w:t>
      </w:r>
      <w:proofErr w:type="gramStart"/>
      <w:r w:rsidRPr="00E42D04">
        <w:rPr>
          <w:rFonts w:ascii="Times New Roman" w:hAnsi="Times New Roman" w:cs="Times New Roman"/>
          <w:sz w:val="24"/>
          <w:szCs w:val="24"/>
        </w:rPr>
        <w:t>готовым</w:t>
      </w:r>
      <w:proofErr w:type="gramEnd"/>
      <w:r w:rsidRPr="00E42D04">
        <w:rPr>
          <w:rFonts w:ascii="Times New Roman" w:hAnsi="Times New Roman" w:cs="Times New Roman"/>
          <w:sz w:val="24"/>
          <w:szCs w:val="24"/>
        </w:rPr>
        <w:t xml:space="preserve"> встать на защиту Родины. Провожу с детьми “уроки мужества”, приглашаем на встречу воинов – афганцев, солдат – </w:t>
      </w:r>
      <w:proofErr w:type="spellStart"/>
      <w:r w:rsidRPr="00E42D04">
        <w:rPr>
          <w:rFonts w:ascii="Times New Roman" w:hAnsi="Times New Roman" w:cs="Times New Roman"/>
          <w:sz w:val="24"/>
          <w:szCs w:val="24"/>
        </w:rPr>
        <w:t>срочников</w:t>
      </w:r>
      <w:proofErr w:type="spellEnd"/>
      <w:r w:rsidRPr="00E42D04">
        <w:rPr>
          <w:rFonts w:ascii="Times New Roman" w:hAnsi="Times New Roman" w:cs="Times New Roman"/>
          <w:sz w:val="24"/>
          <w:szCs w:val="24"/>
        </w:rPr>
        <w:t xml:space="preserve"> из воинской части, ветеранов Великой Отечественной войны.</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 xml:space="preserve">Очень большая работа проводится </w:t>
      </w:r>
      <w:proofErr w:type="gramStart"/>
      <w:r w:rsidRPr="00E42D04">
        <w:rPr>
          <w:rFonts w:ascii="Times New Roman" w:hAnsi="Times New Roman" w:cs="Times New Roman"/>
          <w:sz w:val="24"/>
          <w:szCs w:val="24"/>
        </w:rPr>
        <w:t>к</w:t>
      </w:r>
      <w:proofErr w:type="gramEnd"/>
      <w:r w:rsidRPr="00E42D04">
        <w:rPr>
          <w:rFonts w:ascii="Times New Roman" w:hAnsi="Times New Roman" w:cs="Times New Roman"/>
          <w:sz w:val="24"/>
          <w:szCs w:val="24"/>
        </w:rPr>
        <w:t xml:space="preserve"> Дню Победы. Провожу занятия: “Их имен не смолкнет слава”, “Города – герои”, “бронзовый солдат”, “Дети и война”, В группе вместе с детьми и родителями оформляем уголок “Мы помним…”: родители принесли фотографии родных, участников ВОВ, взрослые, при встрече с детьми, рассказывали о родственниках, прошедшие огненные тропы войны. Дети с трепетом рисовали портреты воинов.</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Интересно прошел конкурс чтецов, посвященный Дню Победы, конкурс рисунков “Война, война”, развлечение “на привале”</w:t>
      </w:r>
      <w:proofErr w:type="gramStart"/>
      <w:r w:rsidRPr="00E42D04">
        <w:rPr>
          <w:rFonts w:ascii="Times New Roman" w:hAnsi="Times New Roman" w:cs="Times New Roman"/>
          <w:sz w:val="24"/>
          <w:szCs w:val="24"/>
        </w:rPr>
        <w:t>.К</w:t>
      </w:r>
      <w:proofErr w:type="gramEnd"/>
      <w:r w:rsidRPr="00E42D04">
        <w:rPr>
          <w:rFonts w:ascii="Times New Roman" w:hAnsi="Times New Roman" w:cs="Times New Roman"/>
          <w:sz w:val="24"/>
          <w:szCs w:val="24"/>
        </w:rPr>
        <w:t xml:space="preserve">аждый год чествуем ветеранов, возлагаем цветы к обелиску воинам – освободителям, ходим на экскурсию в музей школы № 1 “Память”. Организуя праздники героик-патриотической тематики, я одновременно </w:t>
      </w:r>
      <w:proofErr w:type="gramStart"/>
      <w:r w:rsidRPr="00E42D04">
        <w:rPr>
          <w:rFonts w:ascii="Times New Roman" w:hAnsi="Times New Roman" w:cs="Times New Roman"/>
          <w:sz w:val="24"/>
          <w:szCs w:val="24"/>
        </w:rPr>
        <w:t>стараюсь</w:t>
      </w:r>
      <w:proofErr w:type="gramEnd"/>
      <w:r w:rsidRPr="00E42D04">
        <w:rPr>
          <w:rFonts w:ascii="Times New Roman" w:hAnsi="Times New Roman" w:cs="Times New Roman"/>
          <w:sz w:val="24"/>
          <w:szCs w:val="24"/>
        </w:rPr>
        <w:t xml:space="preserve"> учит и воспитывать детей. Здесь они по настоящему играют в военных, поют военные песни.</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 xml:space="preserve">В группе создан уголок “Моя Родина”, где представлены </w:t>
      </w:r>
      <w:proofErr w:type="gramStart"/>
      <w:r w:rsidRPr="00E42D04">
        <w:rPr>
          <w:rFonts w:ascii="Times New Roman" w:hAnsi="Times New Roman" w:cs="Times New Roman"/>
          <w:sz w:val="24"/>
          <w:szCs w:val="24"/>
        </w:rPr>
        <w:t>фото-альбомы</w:t>
      </w:r>
      <w:proofErr w:type="gramEnd"/>
      <w:r w:rsidRPr="00E42D04">
        <w:rPr>
          <w:rFonts w:ascii="Times New Roman" w:hAnsi="Times New Roman" w:cs="Times New Roman"/>
          <w:sz w:val="24"/>
          <w:szCs w:val="24"/>
        </w:rPr>
        <w:t xml:space="preserve"> различной тематики, игры экологической направленности, есть глобус, портреты президента, председателя правительства. Дети бережно относятся к предметам, когда – то принадлежавшим их прадедушкам и родным.</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Большие потенциальные возможности патриотического воздействия заключаются в музыке. Народные музыкальные произведения ненавязчиво, часто в веселой игровой форме знакомят детей с обычаями и бытом русского народа, трудом, бережным отношение к природе, жизнелюбием, чувством юмора.</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 xml:space="preserve">С музыкальным фольклором дети знакомятся на занятиях, в повседневной жизни, на досугах и при участии в народных праздниках. Народная музыка вызывает интерес детей, приносит им радость, создает хорошее настроение, снимает чувство страха, беспокойства, тревоги – словом, обеспечивает эмоционально – психологическое благополучие. Богатство и разнообразие содержания детского фольклора позволяют выбирать наиболее яркие его образцы. Все народные песни, а также народные мелодии, используемые в слушании и </w:t>
      </w:r>
      <w:proofErr w:type="gramStart"/>
      <w:r w:rsidRPr="00E42D04">
        <w:rPr>
          <w:rFonts w:ascii="Times New Roman" w:hAnsi="Times New Roman" w:cs="Times New Roman"/>
          <w:sz w:val="24"/>
          <w:szCs w:val="24"/>
        </w:rPr>
        <w:t>ритмической деятельности</w:t>
      </w:r>
      <w:proofErr w:type="gramEnd"/>
      <w:r w:rsidRPr="00E42D04">
        <w:rPr>
          <w:rFonts w:ascii="Times New Roman" w:hAnsi="Times New Roman" w:cs="Times New Roman"/>
          <w:sz w:val="24"/>
          <w:szCs w:val="24"/>
        </w:rPr>
        <w:t xml:space="preserve"> для детей дошкольного возраста, обладают большими художественными достоинствами и высокой познавательной ценностью. </w:t>
      </w:r>
      <w:r w:rsidRPr="00E42D04">
        <w:rPr>
          <w:rFonts w:ascii="Times New Roman" w:hAnsi="Times New Roman" w:cs="Times New Roman"/>
          <w:sz w:val="24"/>
          <w:szCs w:val="24"/>
        </w:rPr>
        <w:lastRenderedPageBreak/>
        <w:t xml:space="preserve">Посредством народной музыки дети знакомятся с жизнью и бытом русского народа, с образцами народного музыкального творчества. Органично вплетенные в жизнь детей мудрые народные пословицы и поговорки, забавные частушки, загадки и </w:t>
      </w:r>
      <w:proofErr w:type="spellStart"/>
      <w:r w:rsidRPr="00E42D04">
        <w:rPr>
          <w:rFonts w:ascii="Times New Roman" w:hAnsi="Times New Roman" w:cs="Times New Roman"/>
          <w:sz w:val="24"/>
          <w:szCs w:val="24"/>
        </w:rPr>
        <w:t>потешки</w:t>
      </w:r>
      <w:proofErr w:type="spellEnd"/>
      <w:r w:rsidRPr="00E42D04">
        <w:rPr>
          <w:rFonts w:ascii="Times New Roman" w:hAnsi="Times New Roman" w:cs="Times New Roman"/>
          <w:sz w:val="24"/>
          <w:szCs w:val="24"/>
        </w:rPr>
        <w:t xml:space="preserve"> вызывают у детей интерес к творчеству России, желание продолжать знакомство с ним.</w:t>
      </w:r>
    </w:p>
    <w:p w:rsidR="00E42D04" w:rsidRPr="00E42D04" w:rsidRDefault="00E42D04" w:rsidP="00E42D04">
      <w:pPr>
        <w:jc w:val="both"/>
        <w:rPr>
          <w:rFonts w:ascii="Times New Roman" w:hAnsi="Times New Roman" w:cs="Times New Roman"/>
          <w:sz w:val="24"/>
          <w:szCs w:val="24"/>
        </w:rPr>
      </w:pP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Работа по формированию чувства любви к родному краю, стране более эффективна, если установлена тесная связь с родителями детей. Родители не только большие и активные помощники детского сада, но и равноправные участники формирования личности ребенка. Родители вместе с детьми участвуют при проведении развлечений, в досугах и праздниках, которые стали традициями ДОУ: “День защитника Отечества”, “День защиты детей” и другие; в оформление фотовыставок и выставок детского творчества “Великий праздник День Победы”, “Мы на севере живем”.</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Для родителей подготовила и провела консультации на темы: “праздник в дом пришел”, “Роль семейных традиций и обычаев в воспитании подрастающего поколения”, “Нравственно-патриотическое воспитание дошкольников средствами музыки”, “Формирование гражданск</w:t>
      </w:r>
      <w:proofErr w:type="gramStart"/>
      <w:r w:rsidRPr="00E42D04">
        <w:rPr>
          <w:rFonts w:ascii="Times New Roman" w:hAnsi="Times New Roman" w:cs="Times New Roman"/>
          <w:sz w:val="24"/>
          <w:szCs w:val="24"/>
        </w:rPr>
        <w:t>о-</w:t>
      </w:r>
      <w:proofErr w:type="gramEnd"/>
      <w:r w:rsidRPr="00E42D04">
        <w:rPr>
          <w:rFonts w:ascii="Times New Roman" w:hAnsi="Times New Roman" w:cs="Times New Roman"/>
          <w:sz w:val="24"/>
          <w:szCs w:val="24"/>
        </w:rPr>
        <w:t xml:space="preserve"> патриотической позиции детей дошкольного возраста”. Привлекаю родителей к активному участию в сборе краеведческого и познавательного материала для пополнения экспозиции уголка в группе.</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Работая с детьми и их родителями, стараюсь формировать у детей познавательную активность, стремление узнавать как можно больше, применять свои знания на практике. В будущем это позволит детям занять активную жизненную позицию. Родители активно сотрудничают по всем вопросам с воспитателем, оказывают помощь в решении многих вопросов. Ведь воспитание должно идти совместно, чтобы оно оказывало воздействие на личнос</w:t>
      </w:r>
      <w:r>
        <w:rPr>
          <w:rFonts w:ascii="Times New Roman" w:hAnsi="Times New Roman" w:cs="Times New Roman"/>
          <w:sz w:val="24"/>
          <w:szCs w:val="24"/>
        </w:rPr>
        <w:t>ть ребенка на много лет вперед.</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В работе над данной темой, я хорошо понимаю, что для целенаправленного результативного выполнения данных задач необходим основательный и практический багаж:</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Изучение новинок методической литературы;</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Повышение квалификации педагога;</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Разработка перспективного плана по патриотическому воспитанию.</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Все аспекты в целом дают положительный результат в работе с детьми.</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Вывод: Воспитание патриотических чу</w:t>
      </w:r>
      <w:proofErr w:type="gramStart"/>
      <w:r w:rsidRPr="00E42D04">
        <w:rPr>
          <w:rFonts w:ascii="Times New Roman" w:hAnsi="Times New Roman" w:cs="Times New Roman"/>
          <w:sz w:val="24"/>
          <w:szCs w:val="24"/>
        </w:rPr>
        <w:t>вств пр</w:t>
      </w:r>
      <w:proofErr w:type="gramEnd"/>
      <w:r w:rsidRPr="00E42D04">
        <w:rPr>
          <w:rFonts w:ascii="Times New Roman" w:hAnsi="Times New Roman" w:cs="Times New Roman"/>
          <w:sz w:val="24"/>
          <w:szCs w:val="24"/>
        </w:rPr>
        <w:t>едставляет собой совокупность общечеловеческих ценностей: понятия любви, дружбы, добра, истины сливаются с познавательной активностью, представлениями о современной действительности, деятельно – практическим отношением к миру.</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Каждому человеку необходимо знать родную природу, историю и культуру народа к которому он принадлежит, свое место в окружающем мире.</w:t>
      </w:r>
    </w:p>
    <w:p w:rsidR="00E42D04" w:rsidRPr="00E42D04" w:rsidRDefault="00E42D04" w:rsidP="00E42D04">
      <w:pPr>
        <w:jc w:val="both"/>
        <w:rPr>
          <w:rFonts w:ascii="Times New Roman" w:hAnsi="Times New Roman" w:cs="Times New Roman"/>
          <w:sz w:val="24"/>
          <w:szCs w:val="24"/>
        </w:rPr>
      </w:pPr>
      <w:bookmarkStart w:id="0" w:name="_GoBack"/>
      <w:bookmarkEnd w:id="0"/>
      <w:r w:rsidRPr="00E42D04">
        <w:rPr>
          <w:rFonts w:ascii="Times New Roman" w:hAnsi="Times New Roman" w:cs="Times New Roman"/>
          <w:sz w:val="24"/>
          <w:szCs w:val="24"/>
        </w:rPr>
        <w:lastRenderedPageBreak/>
        <w:t>Надо быть уверенным, что детям и внукам будет хорошо в будущем, надо уважать себя и учить этому других. Если целостность этого процесса нарушится, разрушится связь между поколениями. Воспитание патриотических чувств есть и будет одним из главных составляющих воспитания маленького гражданина.</w:t>
      </w:r>
    </w:p>
    <w:p w:rsidR="00E42D04" w:rsidRPr="00E42D04" w:rsidRDefault="00E42D04" w:rsidP="00E42D04">
      <w:pPr>
        <w:jc w:val="both"/>
        <w:rPr>
          <w:rFonts w:ascii="Times New Roman" w:hAnsi="Times New Roman" w:cs="Times New Roman"/>
          <w:sz w:val="24"/>
          <w:szCs w:val="24"/>
        </w:rPr>
      </w:pP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В дальнейшем я планирую продолжить работу по данной теме, поскольку считаю, что патриотизм – главная черта русского народа, он помогает воспитать чувства любви к Родному краю и окружающему миру. И от нас, взрослых, зависти, какими будут наши дети, что они унесут из детства.</w:t>
      </w:r>
    </w:p>
    <w:p w:rsidR="00E42D04" w:rsidRPr="00E42D04" w:rsidRDefault="00E42D04" w:rsidP="00E42D04">
      <w:pPr>
        <w:jc w:val="both"/>
        <w:rPr>
          <w:rFonts w:ascii="Times New Roman" w:hAnsi="Times New Roman" w:cs="Times New Roman"/>
          <w:sz w:val="24"/>
          <w:szCs w:val="24"/>
        </w:rPr>
      </w:pP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Литература:</w:t>
      </w:r>
    </w:p>
    <w:p w:rsidR="00E42D04" w:rsidRPr="00E42D04" w:rsidRDefault="00E42D04" w:rsidP="00E42D04">
      <w:pPr>
        <w:jc w:val="both"/>
        <w:rPr>
          <w:rFonts w:ascii="Times New Roman" w:hAnsi="Times New Roman" w:cs="Times New Roman"/>
          <w:sz w:val="24"/>
          <w:szCs w:val="24"/>
        </w:rPr>
      </w:pPr>
    </w:p>
    <w:p w:rsidR="00E42D04" w:rsidRPr="00E42D04" w:rsidRDefault="00E42D04" w:rsidP="00E42D04">
      <w:pPr>
        <w:pStyle w:val="a3"/>
        <w:numPr>
          <w:ilvl w:val="0"/>
          <w:numId w:val="1"/>
        </w:numPr>
        <w:jc w:val="both"/>
        <w:rPr>
          <w:rFonts w:ascii="Times New Roman" w:hAnsi="Times New Roman" w:cs="Times New Roman"/>
          <w:sz w:val="24"/>
          <w:szCs w:val="24"/>
        </w:rPr>
      </w:pPr>
      <w:r w:rsidRPr="00E42D04">
        <w:rPr>
          <w:rFonts w:ascii="Times New Roman" w:hAnsi="Times New Roman" w:cs="Times New Roman"/>
          <w:sz w:val="24"/>
          <w:szCs w:val="24"/>
        </w:rPr>
        <w:t>Е.Ю.Александрова, Е.Д. Гордеева, М.П. Постникова, Г.П. Попова “Система патриотического воспитания в ДОУ” 2007, “Учитель”.</w:t>
      </w:r>
    </w:p>
    <w:p w:rsidR="00E42D04" w:rsidRPr="00E42D04" w:rsidRDefault="00E42D04" w:rsidP="00E42D04">
      <w:pPr>
        <w:pStyle w:val="a3"/>
        <w:numPr>
          <w:ilvl w:val="0"/>
          <w:numId w:val="1"/>
        </w:numPr>
        <w:jc w:val="both"/>
        <w:rPr>
          <w:rFonts w:ascii="Times New Roman" w:hAnsi="Times New Roman" w:cs="Times New Roman"/>
          <w:sz w:val="24"/>
          <w:szCs w:val="24"/>
        </w:rPr>
      </w:pPr>
      <w:r w:rsidRPr="00E42D04">
        <w:rPr>
          <w:rFonts w:ascii="Times New Roman" w:hAnsi="Times New Roman" w:cs="Times New Roman"/>
          <w:sz w:val="24"/>
          <w:szCs w:val="24"/>
        </w:rPr>
        <w:t xml:space="preserve">Е.А. </w:t>
      </w:r>
      <w:proofErr w:type="spellStart"/>
      <w:r w:rsidRPr="00E42D04">
        <w:rPr>
          <w:rFonts w:ascii="Times New Roman" w:hAnsi="Times New Roman" w:cs="Times New Roman"/>
          <w:sz w:val="24"/>
          <w:szCs w:val="24"/>
        </w:rPr>
        <w:t>Алябьева</w:t>
      </w:r>
      <w:proofErr w:type="spellEnd"/>
      <w:r w:rsidRPr="00E42D04">
        <w:rPr>
          <w:rFonts w:ascii="Times New Roman" w:hAnsi="Times New Roman" w:cs="Times New Roman"/>
          <w:sz w:val="24"/>
          <w:szCs w:val="24"/>
        </w:rPr>
        <w:t xml:space="preserve"> “Тематические дни и недели в детском саду”. 2010, Москва.</w:t>
      </w:r>
    </w:p>
    <w:p w:rsidR="00E42D04" w:rsidRPr="00E42D04" w:rsidRDefault="00E42D04" w:rsidP="00E42D04">
      <w:pPr>
        <w:pStyle w:val="a3"/>
        <w:numPr>
          <w:ilvl w:val="0"/>
          <w:numId w:val="1"/>
        </w:numPr>
        <w:jc w:val="both"/>
        <w:rPr>
          <w:rFonts w:ascii="Times New Roman" w:hAnsi="Times New Roman" w:cs="Times New Roman"/>
          <w:sz w:val="24"/>
          <w:szCs w:val="24"/>
        </w:rPr>
      </w:pPr>
      <w:r w:rsidRPr="00E42D04">
        <w:rPr>
          <w:rFonts w:ascii="Times New Roman" w:hAnsi="Times New Roman" w:cs="Times New Roman"/>
          <w:sz w:val="24"/>
          <w:szCs w:val="24"/>
        </w:rPr>
        <w:t xml:space="preserve">М.Б. </w:t>
      </w:r>
      <w:proofErr w:type="spellStart"/>
      <w:r w:rsidRPr="00E42D04">
        <w:rPr>
          <w:rFonts w:ascii="Times New Roman" w:hAnsi="Times New Roman" w:cs="Times New Roman"/>
          <w:sz w:val="24"/>
          <w:szCs w:val="24"/>
        </w:rPr>
        <w:t>Зацепина</w:t>
      </w:r>
      <w:proofErr w:type="spellEnd"/>
      <w:r w:rsidRPr="00E42D04">
        <w:rPr>
          <w:rFonts w:ascii="Times New Roman" w:hAnsi="Times New Roman" w:cs="Times New Roman"/>
          <w:sz w:val="24"/>
          <w:szCs w:val="24"/>
        </w:rPr>
        <w:t xml:space="preserve"> “Дни воинской славы”. 2008 г, Москва.</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 xml:space="preserve">Л.А. </w:t>
      </w:r>
      <w:proofErr w:type="spellStart"/>
      <w:r w:rsidRPr="00E42D04">
        <w:rPr>
          <w:rFonts w:ascii="Times New Roman" w:hAnsi="Times New Roman" w:cs="Times New Roman"/>
          <w:sz w:val="24"/>
          <w:szCs w:val="24"/>
        </w:rPr>
        <w:t>Кондрыкинская</w:t>
      </w:r>
      <w:proofErr w:type="spellEnd"/>
      <w:r w:rsidRPr="00E42D04">
        <w:rPr>
          <w:rFonts w:ascii="Times New Roman" w:hAnsi="Times New Roman" w:cs="Times New Roman"/>
          <w:sz w:val="24"/>
          <w:szCs w:val="24"/>
        </w:rPr>
        <w:t xml:space="preserve">. </w:t>
      </w:r>
      <w:proofErr w:type="spellStart"/>
      <w:r w:rsidRPr="00E42D04">
        <w:rPr>
          <w:rFonts w:ascii="Times New Roman" w:hAnsi="Times New Roman" w:cs="Times New Roman"/>
          <w:sz w:val="24"/>
          <w:szCs w:val="24"/>
        </w:rPr>
        <w:t>Мотодическое</w:t>
      </w:r>
      <w:proofErr w:type="spellEnd"/>
      <w:r w:rsidRPr="00E42D04">
        <w:rPr>
          <w:rFonts w:ascii="Times New Roman" w:hAnsi="Times New Roman" w:cs="Times New Roman"/>
          <w:sz w:val="24"/>
          <w:szCs w:val="24"/>
        </w:rPr>
        <w:t xml:space="preserve"> пособие по патриотическому воспитанию в ДОУ. 2005 г., Москва.</w:t>
      </w:r>
    </w:p>
    <w:p w:rsidR="00E42D04" w:rsidRPr="00E42D04" w:rsidRDefault="00E42D04" w:rsidP="00E42D04">
      <w:pPr>
        <w:jc w:val="both"/>
        <w:rPr>
          <w:rFonts w:ascii="Times New Roman" w:hAnsi="Times New Roman" w:cs="Times New Roman"/>
          <w:sz w:val="24"/>
          <w:szCs w:val="24"/>
        </w:rPr>
      </w:pPr>
      <w:r w:rsidRPr="00E42D04">
        <w:rPr>
          <w:rFonts w:ascii="Times New Roman" w:hAnsi="Times New Roman" w:cs="Times New Roman"/>
          <w:sz w:val="24"/>
          <w:szCs w:val="24"/>
        </w:rPr>
        <w:t>Дошкольное воспитание № 1, 8 2005 г.</w:t>
      </w:r>
    </w:p>
    <w:sectPr w:rsidR="00E42D04" w:rsidRPr="00E42D04" w:rsidSect="00165E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B2841"/>
    <w:multiLevelType w:val="hybridMultilevel"/>
    <w:tmpl w:val="DE760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5B6A7A"/>
    <w:multiLevelType w:val="hybridMultilevel"/>
    <w:tmpl w:val="0DDE6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619"/>
    <w:rsid w:val="00121357"/>
    <w:rsid w:val="001433CA"/>
    <w:rsid w:val="00165E32"/>
    <w:rsid w:val="002D2154"/>
    <w:rsid w:val="00682619"/>
    <w:rsid w:val="00B00283"/>
    <w:rsid w:val="00E42D04"/>
    <w:rsid w:val="00F153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D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D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D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D04"/>
    <w:pPr>
      <w:ind w:left="720"/>
      <w:contextualSpacing/>
    </w:pPr>
  </w:style>
</w:styles>
</file>

<file path=word/webSettings.xml><?xml version="1.0" encoding="utf-8"?>
<w:webSettings xmlns:r="http://schemas.openxmlformats.org/officeDocument/2006/relationships" xmlns:w="http://schemas.openxmlformats.org/wordprocessingml/2006/main">
  <w:divs>
    <w:div w:id="1116481534">
      <w:bodyDiv w:val="1"/>
      <w:marLeft w:val="0"/>
      <w:marRight w:val="0"/>
      <w:marTop w:val="0"/>
      <w:marBottom w:val="0"/>
      <w:divBdr>
        <w:top w:val="none" w:sz="0" w:space="0" w:color="auto"/>
        <w:left w:val="none" w:sz="0" w:space="0" w:color="auto"/>
        <w:bottom w:val="none" w:sz="0" w:space="0" w:color="auto"/>
        <w:right w:val="none" w:sz="0" w:space="0" w:color="auto"/>
      </w:divBdr>
    </w:div>
    <w:div w:id="153075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2168</Words>
  <Characters>12359</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Оксана</cp:lastModifiedBy>
  <cp:revision>7</cp:revision>
  <dcterms:created xsi:type="dcterms:W3CDTF">2016-11-01T06:06:00Z</dcterms:created>
  <dcterms:modified xsi:type="dcterms:W3CDTF">2022-10-18T06:12:00Z</dcterms:modified>
</cp:coreProperties>
</file>