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74C" w:rsidRPr="00EC074C" w:rsidRDefault="00EC074C" w:rsidP="00EC074C">
      <w:pPr>
        <w:suppressAutoHyphens w:val="0"/>
        <w:ind w:firstLine="709"/>
        <w:rPr>
          <w:rFonts w:cs="Times New Roman"/>
          <w:lang w:val="en-US" w:eastAsia="ru-RU"/>
        </w:rPr>
      </w:pPr>
      <w:r w:rsidRPr="00691414">
        <w:rPr>
          <w:rFonts w:cs="Times New Roman"/>
          <w:b/>
          <w:lang w:eastAsia="ru-RU"/>
        </w:rPr>
        <w:t>План-конспект урока</w:t>
      </w:r>
      <w:r>
        <w:rPr>
          <w:rFonts w:cs="Times New Roman"/>
          <w:lang w:eastAsia="ru-RU"/>
        </w:rPr>
        <w:t xml:space="preserve">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559"/>
        <w:gridCol w:w="1701"/>
        <w:gridCol w:w="3969"/>
        <w:gridCol w:w="2126"/>
        <w:gridCol w:w="1702"/>
        <w:gridCol w:w="2126"/>
      </w:tblGrid>
      <w:tr w:rsidR="00EC074C" w:rsidRPr="00691414" w:rsidTr="00AA4910">
        <w:trPr>
          <w:trHeight w:val="609"/>
        </w:trPr>
        <w:tc>
          <w:tcPr>
            <w:tcW w:w="1951" w:type="dxa"/>
            <w:vMerge w:val="restart"/>
            <w:shd w:val="clear" w:color="auto" w:fill="auto"/>
          </w:tcPr>
          <w:p w:rsidR="00EC074C" w:rsidRPr="00691414" w:rsidRDefault="00EC074C" w:rsidP="00F505A4">
            <w:pPr>
              <w:suppressAutoHyphens w:val="0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691414">
              <w:rPr>
                <w:rFonts w:cs="Times New Roman"/>
                <w:color w:val="000000"/>
                <w:sz w:val="22"/>
                <w:szCs w:val="22"/>
                <w:lang w:eastAsia="ru-RU"/>
              </w:rPr>
              <w:t>Этапы урока, целевые ориентиры, время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EC074C" w:rsidRPr="00691414" w:rsidRDefault="00EC074C" w:rsidP="00F505A4">
            <w:pPr>
              <w:suppressAutoHyphens w:val="0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691414">
              <w:rPr>
                <w:rFonts w:cs="Times New Roman"/>
                <w:color w:val="000000"/>
                <w:sz w:val="22"/>
                <w:szCs w:val="22"/>
                <w:lang w:eastAsia="ru-RU"/>
              </w:rPr>
              <w:t>Задания, выполнение которых учащимися приведет к достижению запланированных результатов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C074C" w:rsidRPr="00691414" w:rsidRDefault="00EC074C" w:rsidP="00F505A4">
            <w:pPr>
              <w:suppressAutoHyphens w:val="0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691414">
              <w:rPr>
                <w:rFonts w:cs="Times New Roman"/>
                <w:color w:val="000000"/>
                <w:sz w:val="22"/>
                <w:szCs w:val="22"/>
                <w:lang w:eastAsia="ru-RU"/>
              </w:rPr>
              <w:t>Деятельность учителя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C074C" w:rsidRPr="00691414" w:rsidRDefault="00EC074C" w:rsidP="00F505A4">
            <w:pPr>
              <w:suppressAutoHyphens w:val="0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691414">
              <w:rPr>
                <w:rFonts w:cs="Times New Roman"/>
                <w:color w:val="000000"/>
                <w:sz w:val="22"/>
                <w:szCs w:val="22"/>
                <w:lang w:eastAsia="ru-RU"/>
              </w:rPr>
              <w:t>Деятельность учащихся и возможные варианты ответов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EC074C" w:rsidRPr="00691414" w:rsidRDefault="00EC074C" w:rsidP="00F505A4">
            <w:pPr>
              <w:suppressAutoHyphens w:val="0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691414">
              <w:rPr>
                <w:rFonts w:cs="Times New Roman"/>
                <w:color w:val="000000"/>
                <w:sz w:val="22"/>
                <w:szCs w:val="22"/>
                <w:lang w:eastAsia="ru-RU"/>
              </w:rPr>
              <w:t>Планируемые результаты,   формирование УУД</w:t>
            </w:r>
          </w:p>
        </w:tc>
      </w:tr>
      <w:tr w:rsidR="00EC074C" w:rsidRPr="00691414" w:rsidTr="0039286E">
        <w:trPr>
          <w:trHeight w:val="482"/>
        </w:trPr>
        <w:tc>
          <w:tcPr>
            <w:tcW w:w="1951" w:type="dxa"/>
            <w:vMerge/>
            <w:shd w:val="clear" w:color="auto" w:fill="auto"/>
          </w:tcPr>
          <w:p w:rsidR="00EC074C" w:rsidRPr="00691414" w:rsidRDefault="00EC074C" w:rsidP="00F505A4">
            <w:pPr>
              <w:suppressAutoHyphens w:val="0"/>
              <w:ind w:firstLine="709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C074C" w:rsidRPr="00691414" w:rsidRDefault="00EC074C" w:rsidP="00F505A4">
            <w:pPr>
              <w:suppressAutoHyphens w:val="0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691414">
              <w:rPr>
                <w:rFonts w:cs="Times New Roman"/>
                <w:color w:val="000000"/>
                <w:sz w:val="22"/>
                <w:szCs w:val="22"/>
                <w:lang w:eastAsia="ru-RU"/>
              </w:rPr>
              <w:t>Задания базового уровня</w:t>
            </w:r>
          </w:p>
        </w:tc>
        <w:tc>
          <w:tcPr>
            <w:tcW w:w="1701" w:type="dxa"/>
            <w:shd w:val="clear" w:color="auto" w:fill="auto"/>
          </w:tcPr>
          <w:p w:rsidR="00EC074C" w:rsidRPr="00691414" w:rsidRDefault="00EC074C" w:rsidP="00F505A4">
            <w:pPr>
              <w:suppressAutoHyphens w:val="0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691414">
              <w:rPr>
                <w:rFonts w:cs="Times New Roman"/>
                <w:color w:val="000000"/>
                <w:sz w:val="22"/>
                <w:szCs w:val="22"/>
                <w:lang w:eastAsia="ru-RU"/>
              </w:rPr>
              <w:t>Задания повышенного уровня</w:t>
            </w:r>
          </w:p>
        </w:tc>
        <w:tc>
          <w:tcPr>
            <w:tcW w:w="3969" w:type="dxa"/>
            <w:vMerge/>
            <w:shd w:val="clear" w:color="auto" w:fill="auto"/>
          </w:tcPr>
          <w:p w:rsidR="00EC074C" w:rsidRPr="00691414" w:rsidRDefault="00EC074C" w:rsidP="00F505A4">
            <w:pPr>
              <w:suppressAutoHyphens w:val="0"/>
              <w:ind w:firstLine="709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C074C" w:rsidRPr="00691414" w:rsidRDefault="00EC074C" w:rsidP="00F505A4">
            <w:pPr>
              <w:suppressAutoHyphens w:val="0"/>
              <w:ind w:firstLine="709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EC074C" w:rsidRPr="00691414" w:rsidRDefault="00EC074C" w:rsidP="00F505A4">
            <w:pPr>
              <w:suppressAutoHyphens w:val="0"/>
              <w:rPr>
                <w:rFonts w:cs="Times New Roman"/>
                <w:color w:val="000000"/>
                <w:sz w:val="18"/>
                <w:szCs w:val="18"/>
                <w:lang w:eastAsia="ru-RU"/>
              </w:rPr>
            </w:pPr>
            <w:r w:rsidRPr="00691414">
              <w:rPr>
                <w:rFonts w:cs="Times New Roman"/>
                <w:color w:val="000000"/>
                <w:sz w:val="18"/>
                <w:szCs w:val="18"/>
                <w:lang w:eastAsia="ru-RU"/>
              </w:rPr>
              <w:t>предметные</w:t>
            </w:r>
          </w:p>
        </w:tc>
        <w:tc>
          <w:tcPr>
            <w:tcW w:w="2126" w:type="dxa"/>
            <w:shd w:val="clear" w:color="auto" w:fill="auto"/>
          </w:tcPr>
          <w:p w:rsidR="00EC074C" w:rsidRPr="00691414" w:rsidRDefault="00EC074C" w:rsidP="00F505A4">
            <w:pPr>
              <w:suppressAutoHyphens w:val="0"/>
              <w:rPr>
                <w:rFonts w:cs="Times New Roman"/>
                <w:color w:val="000000"/>
                <w:sz w:val="18"/>
                <w:szCs w:val="18"/>
                <w:lang w:eastAsia="ru-RU"/>
              </w:rPr>
            </w:pPr>
            <w:r w:rsidRPr="00691414">
              <w:rPr>
                <w:rFonts w:cs="Times New Roman"/>
                <w:color w:val="000000"/>
                <w:sz w:val="18"/>
                <w:szCs w:val="18"/>
                <w:lang w:eastAsia="ru-RU"/>
              </w:rPr>
              <w:t>личностные,</w:t>
            </w:r>
          </w:p>
          <w:p w:rsidR="00EC074C" w:rsidRPr="00691414" w:rsidRDefault="00EC074C" w:rsidP="00F505A4">
            <w:pPr>
              <w:suppressAutoHyphens w:val="0"/>
              <w:rPr>
                <w:rFonts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91414">
              <w:rPr>
                <w:rFonts w:cs="Times New Roman"/>
                <w:color w:val="000000"/>
                <w:sz w:val="18"/>
                <w:szCs w:val="18"/>
                <w:lang w:eastAsia="ru-RU"/>
              </w:rPr>
              <w:t>метапредметные</w:t>
            </w:r>
            <w:proofErr w:type="spellEnd"/>
          </w:p>
        </w:tc>
      </w:tr>
      <w:tr w:rsidR="004554DD" w:rsidRPr="00691414" w:rsidTr="0039286E">
        <w:tc>
          <w:tcPr>
            <w:tcW w:w="1951" w:type="dxa"/>
            <w:shd w:val="clear" w:color="auto" w:fill="auto"/>
          </w:tcPr>
          <w:p w:rsidR="004554DD" w:rsidRPr="0039286E" w:rsidRDefault="004554DD" w:rsidP="00EC074C">
            <w:pPr>
              <w:rPr>
                <w:rFonts w:cs="Times New Roman"/>
                <w:sz w:val="22"/>
                <w:szCs w:val="22"/>
              </w:rPr>
            </w:pPr>
            <w:r w:rsidRPr="0039286E">
              <w:rPr>
                <w:rFonts w:cs="Times New Roman"/>
                <w:sz w:val="22"/>
                <w:szCs w:val="22"/>
              </w:rPr>
              <w:t>Ι. Организационный момент</w:t>
            </w:r>
          </w:p>
          <w:p w:rsidR="004554DD" w:rsidRPr="0039286E" w:rsidRDefault="003E59AB" w:rsidP="00EC074C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</w:rPr>
              <w:t xml:space="preserve">2 </w:t>
            </w:r>
            <w:r w:rsidR="004554DD" w:rsidRPr="0039286E">
              <w:rPr>
                <w:rFonts w:cs="Times New Roman"/>
                <w:sz w:val="22"/>
                <w:szCs w:val="22"/>
              </w:rPr>
              <w:t>мин</w:t>
            </w:r>
          </w:p>
        </w:tc>
        <w:tc>
          <w:tcPr>
            <w:tcW w:w="1559" w:type="dxa"/>
            <w:shd w:val="clear" w:color="auto" w:fill="auto"/>
          </w:tcPr>
          <w:p w:rsidR="004554DD" w:rsidRPr="0039286E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554DD" w:rsidRPr="0039286E" w:rsidRDefault="004554DD" w:rsidP="004554DD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554DD" w:rsidRPr="0039286E" w:rsidRDefault="004554DD" w:rsidP="004554DD">
            <w:pPr>
              <w:rPr>
                <w:rFonts w:cs="Times New Roman"/>
                <w:sz w:val="22"/>
                <w:szCs w:val="22"/>
              </w:rPr>
            </w:pPr>
            <w:r w:rsidRPr="0039286E">
              <w:rPr>
                <w:rFonts w:cs="Times New Roman"/>
                <w:sz w:val="22"/>
                <w:szCs w:val="22"/>
              </w:rPr>
              <w:t>Ребята, проверьте на столе у вас всё в порядке: книжки, ручки и тетрадки?</w:t>
            </w:r>
          </w:p>
          <w:p w:rsidR="0039286E" w:rsidRDefault="0039286E" w:rsidP="0039286E">
            <w:pPr>
              <w:suppressAutoHyphens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АМО </w:t>
            </w:r>
            <w:r w:rsidR="004554DD" w:rsidRPr="0039286E">
              <w:rPr>
                <w:rFonts w:cs="Times New Roman"/>
                <w:b/>
                <w:bCs/>
                <w:sz w:val="22"/>
                <w:szCs w:val="22"/>
              </w:rPr>
              <w:t>«Комплименты»</w:t>
            </w:r>
          </w:p>
          <w:p w:rsidR="0039286E" w:rsidRDefault="004554DD" w:rsidP="004554DD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39286E">
              <w:rPr>
                <w:rFonts w:cs="Times New Roman"/>
                <w:sz w:val="22"/>
                <w:szCs w:val="22"/>
              </w:rPr>
              <w:t>Ребята, ка</w:t>
            </w:r>
            <w:r w:rsidR="008F2559" w:rsidRPr="0039286E">
              <w:rPr>
                <w:rFonts w:cs="Times New Roman"/>
                <w:sz w:val="22"/>
                <w:szCs w:val="22"/>
              </w:rPr>
              <w:t>к</w:t>
            </w:r>
            <w:r w:rsidRPr="0039286E">
              <w:rPr>
                <w:rFonts w:cs="Times New Roman"/>
                <w:sz w:val="22"/>
                <w:szCs w:val="22"/>
              </w:rPr>
              <w:t xml:space="preserve"> вы себя чувствуете?</w:t>
            </w:r>
          </w:p>
          <w:p w:rsidR="004554DD" w:rsidRPr="0039286E" w:rsidRDefault="004554DD" w:rsidP="004554DD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39286E">
              <w:rPr>
                <w:rFonts w:cs="Times New Roman"/>
                <w:sz w:val="22"/>
                <w:szCs w:val="22"/>
              </w:rPr>
              <w:t>Поднимите карточку, цвет которой соответствует их настроению.</w:t>
            </w:r>
            <w:r w:rsidR="008F2559" w:rsidRPr="0039286E">
              <w:rPr>
                <w:rFonts w:cs="Times New Roman"/>
                <w:sz w:val="22"/>
                <w:szCs w:val="22"/>
              </w:rPr>
              <w:t xml:space="preserve"> ПРИЛОЖЕНИЕ_1</w:t>
            </w:r>
          </w:p>
          <w:p w:rsidR="004554DD" w:rsidRDefault="004554DD" w:rsidP="008F2559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39286E">
              <w:rPr>
                <w:rFonts w:cs="Times New Roman"/>
                <w:sz w:val="22"/>
                <w:szCs w:val="22"/>
              </w:rPr>
              <w:t>Я вижу, что настроение в классе различное и предлагаю улучшить его, сделав соседу по парте комплимент.</w:t>
            </w:r>
          </w:p>
          <w:p w:rsidR="00C2172E" w:rsidRPr="00C2172E" w:rsidRDefault="00C2172E" w:rsidP="008F2559">
            <w:pPr>
              <w:suppressAutoHyphens w:val="0"/>
              <w:rPr>
                <w:rFonts w:cs="Times New Roman"/>
                <w:b/>
                <w:sz w:val="22"/>
                <w:szCs w:val="22"/>
                <w:u w:val="single"/>
                <w:lang w:eastAsia="ru-RU"/>
              </w:rPr>
            </w:pPr>
            <w:r w:rsidRPr="00C2172E">
              <w:rPr>
                <w:rFonts w:cs="Times New Roman"/>
                <w:b/>
                <w:sz w:val="22"/>
                <w:szCs w:val="22"/>
                <w:u w:val="single"/>
              </w:rPr>
              <w:t>Слайд 1</w:t>
            </w:r>
          </w:p>
        </w:tc>
        <w:tc>
          <w:tcPr>
            <w:tcW w:w="2126" w:type="dxa"/>
            <w:shd w:val="clear" w:color="auto" w:fill="auto"/>
          </w:tcPr>
          <w:p w:rsidR="004554DD" w:rsidRPr="0039286E" w:rsidRDefault="004554DD" w:rsidP="004554DD">
            <w:pPr>
              <w:rPr>
                <w:rFonts w:cs="Times New Roman"/>
                <w:sz w:val="22"/>
                <w:szCs w:val="22"/>
              </w:rPr>
            </w:pPr>
            <w:r w:rsidRPr="0039286E">
              <w:rPr>
                <w:rFonts w:cs="Times New Roman"/>
                <w:sz w:val="22"/>
                <w:szCs w:val="22"/>
              </w:rPr>
              <w:t>Включаются в деловой ритм урока.</w:t>
            </w:r>
          </w:p>
          <w:p w:rsidR="004554DD" w:rsidRPr="0039286E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39286E" w:rsidRDefault="004554DD" w:rsidP="00044184">
            <w:pPr>
              <w:rPr>
                <w:rFonts w:cs="Times New Roman"/>
                <w:sz w:val="22"/>
                <w:szCs w:val="22"/>
              </w:rPr>
            </w:pPr>
            <w:r w:rsidRPr="0039286E">
              <w:rPr>
                <w:rFonts w:cs="Times New Roman"/>
                <w:sz w:val="22"/>
                <w:szCs w:val="22"/>
              </w:rPr>
              <w:t>Включаются во взаимодействие с одноклассниками и с учителем.</w:t>
            </w:r>
          </w:p>
          <w:p w:rsidR="004554DD" w:rsidRPr="0039286E" w:rsidRDefault="004554DD" w:rsidP="004554DD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39286E">
              <w:rPr>
                <w:rFonts w:cs="Times New Roman"/>
                <w:sz w:val="22"/>
                <w:szCs w:val="22"/>
              </w:rPr>
              <w:t>Показывают смайлик, соответствующий их настроению.</w:t>
            </w:r>
          </w:p>
        </w:tc>
        <w:tc>
          <w:tcPr>
            <w:tcW w:w="1702" w:type="dxa"/>
            <w:shd w:val="clear" w:color="auto" w:fill="auto"/>
          </w:tcPr>
          <w:p w:rsidR="004554DD" w:rsidRPr="0039286E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715A59" w:rsidRPr="0039286E" w:rsidRDefault="00715A59" w:rsidP="00715A59">
            <w:pPr>
              <w:rPr>
                <w:rFonts w:cs="Times New Roman"/>
                <w:sz w:val="22"/>
                <w:szCs w:val="22"/>
              </w:rPr>
            </w:pPr>
            <w:proofErr w:type="gramStart"/>
            <w:r w:rsidRPr="0039286E">
              <w:rPr>
                <w:rFonts w:cs="Times New Roman"/>
                <w:sz w:val="22"/>
                <w:szCs w:val="22"/>
              </w:rPr>
              <w:t>Личностные</w:t>
            </w:r>
            <w:proofErr w:type="gramEnd"/>
            <w:r w:rsidRPr="0039286E">
              <w:rPr>
                <w:rFonts w:cs="Times New Roman"/>
                <w:sz w:val="22"/>
                <w:szCs w:val="22"/>
              </w:rPr>
              <w:t>: самоопределение.</w:t>
            </w:r>
          </w:p>
          <w:p w:rsidR="00715A59" w:rsidRPr="0039286E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39286E">
              <w:rPr>
                <w:rFonts w:cs="Times New Roman"/>
                <w:sz w:val="22"/>
                <w:szCs w:val="22"/>
              </w:rPr>
              <w:t xml:space="preserve">Регулятивные: целеполагание. </w:t>
            </w:r>
          </w:p>
          <w:p w:rsidR="004554DD" w:rsidRPr="0039286E" w:rsidRDefault="0039286E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proofErr w:type="gramStart"/>
            <w:r>
              <w:rPr>
                <w:rFonts w:cs="Times New Roman"/>
                <w:sz w:val="22"/>
                <w:szCs w:val="22"/>
              </w:rPr>
              <w:t>Коммуникативные</w:t>
            </w:r>
            <w:r w:rsidR="00715A59" w:rsidRPr="0039286E">
              <w:rPr>
                <w:rFonts w:cs="Times New Roman"/>
                <w:sz w:val="22"/>
                <w:szCs w:val="22"/>
              </w:rPr>
              <w:t>: планирование учебного сотрудничества с учителем и сверстниками.</w:t>
            </w:r>
            <w:proofErr w:type="gramEnd"/>
          </w:p>
        </w:tc>
      </w:tr>
      <w:tr w:rsidR="004554DD" w:rsidRPr="00691414" w:rsidTr="0039286E">
        <w:tc>
          <w:tcPr>
            <w:tcW w:w="1951" w:type="dxa"/>
            <w:shd w:val="clear" w:color="auto" w:fill="auto"/>
          </w:tcPr>
          <w:p w:rsidR="004554DD" w:rsidRDefault="004554DD" w:rsidP="004554DD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ΙΙ. Стадия вызова</w:t>
            </w:r>
          </w:p>
          <w:p w:rsidR="003E59AB" w:rsidRPr="00EE04B5" w:rsidRDefault="003E59AB" w:rsidP="004554D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 мин</w:t>
            </w: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EC074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Девизом к уроку будет цитата французского поэта, которая гласит «Учиться можно весело</w:t>
            </w:r>
            <w:proofErr w:type="gramStart"/>
            <w:r w:rsidRPr="00EE04B5">
              <w:rPr>
                <w:rFonts w:cs="Times New Roman"/>
                <w:sz w:val="22"/>
                <w:szCs w:val="22"/>
              </w:rPr>
              <w:t>… Ч</w:t>
            </w:r>
            <w:proofErr w:type="gramEnd"/>
            <w:r w:rsidRPr="00EE04B5">
              <w:rPr>
                <w:rFonts w:cs="Times New Roman"/>
                <w:sz w:val="22"/>
                <w:szCs w:val="22"/>
              </w:rPr>
              <w:t xml:space="preserve">тобы переваривать знания, надо </w:t>
            </w:r>
            <w:r w:rsidR="00EE04B5" w:rsidRPr="00EE04B5">
              <w:rPr>
                <w:rFonts w:cs="Times New Roman"/>
                <w:sz w:val="22"/>
                <w:szCs w:val="22"/>
              </w:rPr>
              <w:t>поглощать</w:t>
            </w:r>
            <w:r w:rsidRPr="00EE04B5">
              <w:rPr>
                <w:rFonts w:cs="Times New Roman"/>
                <w:sz w:val="22"/>
                <w:szCs w:val="22"/>
              </w:rPr>
              <w:t xml:space="preserve"> их с аппетитом».</w:t>
            </w: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 xml:space="preserve">А что значит </w:t>
            </w:r>
            <w:r w:rsidR="00EE04B5" w:rsidRPr="00EE04B5">
              <w:rPr>
                <w:rFonts w:cs="Times New Roman"/>
                <w:sz w:val="22"/>
                <w:szCs w:val="22"/>
              </w:rPr>
              <w:t>поглощать</w:t>
            </w:r>
            <w:r w:rsidRPr="00EE04B5">
              <w:rPr>
                <w:rFonts w:cs="Times New Roman"/>
                <w:sz w:val="22"/>
                <w:szCs w:val="22"/>
              </w:rPr>
              <w:t xml:space="preserve"> с аппетитом?</w:t>
            </w:r>
          </w:p>
          <w:p w:rsidR="008F2559" w:rsidRPr="00C2172E" w:rsidRDefault="00C2172E" w:rsidP="004554DD">
            <w:pPr>
              <w:rPr>
                <w:rFonts w:cs="Times New Roman"/>
                <w:b/>
                <w:sz w:val="22"/>
                <w:szCs w:val="22"/>
              </w:rPr>
            </w:pPr>
            <w:r w:rsidRPr="00C2172E">
              <w:rPr>
                <w:rFonts w:cs="Times New Roman"/>
                <w:b/>
                <w:sz w:val="22"/>
                <w:szCs w:val="22"/>
                <w:u w:val="single"/>
              </w:rPr>
              <w:t xml:space="preserve">Слайд </w:t>
            </w:r>
            <w:r w:rsidRPr="00C2172E">
              <w:rPr>
                <w:rFonts w:cs="Times New Roman"/>
                <w:b/>
                <w:sz w:val="22"/>
                <w:szCs w:val="22"/>
                <w:u w:val="single"/>
              </w:rPr>
              <w:t>2</w:t>
            </w:r>
          </w:p>
          <w:p w:rsidR="008F2559" w:rsidRPr="00EE04B5" w:rsidRDefault="008F2559" w:rsidP="004554DD">
            <w:pPr>
              <w:rPr>
                <w:rFonts w:cs="Times New Roman"/>
                <w:sz w:val="22"/>
                <w:szCs w:val="22"/>
              </w:rPr>
            </w:pPr>
          </w:p>
          <w:p w:rsidR="008F2559" w:rsidRPr="00EE04B5" w:rsidRDefault="008F2559" w:rsidP="004554DD">
            <w:pPr>
              <w:rPr>
                <w:rFonts w:cs="Times New Roman"/>
                <w:sz w:val="22"/>
                <w:szCs w:val="22"/>
              </w:rPr>
            </w:pPr>
          </w:p>
          <w:p w:rsidR="008F2559" w:rsidRPr="00EE04B5" w:rsidRDefault="008F2559" w:rsidP="004554DD">
            <w:pPr>
              <w:rPr>
                <w:rFonts w:cs="Times New Roman"/>
                <w:sz w:val="22"/>
                <w:szCs w:val="22"/>
              </w:rPr>
            </w:pPr>
          </w:p>
          <w:p w:rsidR="008F2559" w:rsidRPr="00EE04B5" w:rsidRDefault="008F2559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 xml:space="preserve">Вот и мы сегодня будем </w:t>
            </w:r>
            <w:r w:rsidR="00EE04B5" w:rsidRPr="00EE04B5">
              <w:rPr>
                <w:rFonts w:cs="Times New Roman"/>
                <w:sz w:val="22"/>
                <w:szCs w:val="22"/>
              </w:rPr>
              <w:t>поглощать</w:t>
            </w:r>
            <w:r w:rsidRPr="00EE04B5">
              <w:rPr>
                <w:rFonts w:cs="Times New Roman"/>
                <w:sz w:val="22"/>
                <w:szCs w:val="22"/>
              </w:rPr>
              <w:t xml:space="preserve"> знания с удовольствием, потому что они нам пригодятся в дальнейшем. Поэтому открываем тетрад</w:t>
            </w:r>
            <w:r w:rsidR="00EE04B5">
              <w:rPr>
                <w:rFonts w:cs="Times New Roman"/>
                <w:sz w:val="22"/>
                <w:szCs w:val="22"/>
              </w:rPr>
              <w:t xml:space="preserve">и и </w:t>
            </w:r>
            <w:r w:rsidRPr="00EE04B5">
              <w:rPr>
                <w:rFonts w:cs="Times New Roman"/>
                <w:sz w:val="22"/>
                <w:szCs w:val="22"/>
              </w:rPr>
              <w:t xml:space="preserve">подписываем число, классная работа. А </w:t>
            </w:r>
            <w:r w:rsidRPr="00EE04B5">
              <w:rPr>
                <w:rFonts w:cs="Times New Roman"/>
                <w:sz w:val="22"/>
                <w:szCs w:val="22"/>
              </w:rPr>
              <w:lastRenderedPageBreak/>
              <w:t>вот тему урока вы назовёте сами в ходе нашей деятельности. Поэтому прошу вас, будьте внимательны.</w:t>
            </w: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C2172E" w:rsidRDefault="004554DD" w:rsidP="004554DD">
            <w:pPr>
              <w:rPr>
                <w:rFonts w:cs="Times New Roman"/>
                <w:b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  <w:u w:val="single"/>
              </w:rPr>
              <w:t>Фронтальный опрос</w:t>
            </w:r>
            <w:r w:rsidR="00C2172E">
              <w:rPr>
                <w:rFonts w:cs="Times New Roman"/>
                <w:sz w:val="22"/>
                <w:szCs w:val="22"/>
                <w:u w:val="single"/>
              </w:rPr>
              <w:t xml:space="preserve">  </w:t>
            </w:r>
            <w:r w:rsidR="00C2172E" w:rsidRPr="00C2172E">
              <w:rPr>
                <w:rFonts w:cs="Times New Roman"/>
                <w:b/>
                <w:sz w:val="22"/>
                <w:szCs w:val="22"/>
                <w:u w:val="single"/>
              </w:rPr>
              <w:t xml:space="preserve">Слайд </w:t>
            </w:r>
            <w:r w:rsidR="00C2172E">
              <w:rPr>
                <w:rFonts w:cs="Times New Roman"/>
                <w:b/>
                <w:sz w:val="22"/>
                <w:szCs w:val="22"/>
                <w:u w:val="single"/>
              </w:rPr>
              <w:t>3</w:t>
            </w: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 xml:space="preserve">Так что же мы знаем про обыкновенные дроби? </w:t>
            </w: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Вопросы:</w:t>
            </w:r>
          </w:p>
          <w:p w:rsidR="00EE04B5" w:rsidRDefault="00C2172E" w:rsidP="004554D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5" o:spid="_x0000_s1026" type="#_x0000_t75" style="position:absolute;margin-left:12.15pt;margin-top:5.6pt;width:106.85pt;height:34.5pt;z-index:2516582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OAJwQAAAN8AAAAPAAAAZHJzL2Rvd25yZXYueG1sRE/dasIw&#10;FL4X9g7hCLspM5mijmqUIci8GqzdAxySs6banJQm0+7tF2Gwy4/vf7sffSeuNMQ2sIbnmQJBbIJt&#10;udHwWR+fXkDEhGyxC0wafijCfvcw2WJpw40/6FqlRuQQjiVqcCn1pZTROPIYZ6EnztxXGDymDIdG&#10;2gFvOdx3cq7USnpsOTc47OngyFyqb6/Bv6MrjKqxsFWhTC15sTy/af04HV83IBKN6V/85z7ZPH89&#10;V4s13P9kAHL3CwAA//8DAFBLAQItABQABgAIAAAAIQDb4fbL7gAAAIUBAAATAAAAAAAAAAAAAAAA&#10;AAAAAABbQ29udGVudF9UeXBlc10ueG1sUEsBAi0AFAAGAAgAAAAhAFr0LFu/AAAAFQEAAAsAAAAA&#10;AAAAAAAAAAAAHwEAAF9yZWxzLy5yZWxzUEsBAi0AFAAGAAgAAAAhAJCc4AnBAAAA3wAAAA8AAAAA&#10;AAAAAAAAAAAABwIAAGRycy9kb3ducmV2LnhtbFBLBQYAAAAAAwADALcAAAD1AgAAAAA=&#10;">
                  <v:imagedata r:id="rId7" o:title=""/>
                </v:shape>
                <o:OLEObject Type="Embed" ProgID="Equation.3" ShapeID="Object 5" DrawAspect="Content" ObjectID="_1574335374" r:id="rId8"/>
              </w:pict>
            </w:r>
          </w:p>
          <w:p w:rsidR="00EE04B5" w:rsidRDefault="00EE04B5" w:rsidP="004554DD">
            <w:pPr>
              <w:rPr>
                <w:rFonts w:cs="Times New Roman"/>
                <w:sz w:val="22"/>
                <w:szCs w:val="22"/>
              </w:rPr>
            </w:pPr>
          </w:p>
          <w:p w:rsidR="00EE04B5" w:rsidRDefault="00EE04B5" w:rsidP="004554DD">
            <w:pPr>
              <w:rPr>
                <w:rFonts w:cs="Times New Roman"/>
                <w:sz w:val="22"/>
                <w:szCs w:val="22"/>
              </w:rPr>
            </w:pPr>
          </w:p>
          <w:p w:rsidR="00EE04B5" w:rsidRDefault="00EE04B5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1.Прочитайте дроби.</w:t>
            </w:r>
          </w:p>
          <w:p w:rsidR="00EE04B5" w:rsidRDefault="004554DD" w:rsidP="004554DD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2.Как называют число, стоящее над чертой дроби? Под чертой дроби?</w:t>
            </w:r>
          </w:p>
          <w:p w:rsidR="00EE04B5" w:rsidRDefault="004554DD" w:rsidP="004554DD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 xml:space="preserve">3.Что показывает знаменатель? </w:t>
            </w:r>
          </w:p>
          <w:p w:rsidR="00EE04B5" w:rsidRDefault="00EE04B5" w:rsidP="004554D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4. </w:t>
            </w:r>
            <w:r w:rsidR="004554DD" w:rsidRPr="00EE04B5">
              <w:rPr>
                <w:rFonts w:cs="Times New Roman"/>
                <w:sz w:val="22"/>
                <w:szCs w:val="22"/>
              </w:rPr>
              <w:t>А что показывает числитель?</w:t>
            </w:r>
          </w:p>
          <w:p w:rsidR="004554DD" w:rsidRPr="00EE04B5" w:rsidRDefault="00EE04B5" w:rsidP="004554D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  <w:r w:rsidR="004554DD" w:rsidRPr="00EE04B5">
              <w:rPr>
                <w:rFonts w:cs="Times New Roman"/>
                <w:sz w:val="22"/>
                <w:szCs w:val="22"/>
              </w:rPr>
              <w:t>. Назовите правильные дроби.</w:t>
            </w: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Обоснуйте свой ответ.</w:t>
            </w:r>
          </w:p>
          <w:p w:rsidR="004554DD" w:rsidRPr="00EE04B5" w:rsidRDefault="00EE04B5" w:rsidP="004554D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  <w:r w:rsidR="004554DD" w:rsidRPr="00EE04B5">
              <w:rPr>
                <w:rFonts w:cs="Times New Roman"/>
                <w:sz w:val="22"/>
                <w:szCs w:val="22"/>
              </w:rPr>
              <w:t>.Назовите неправильные дроби.</w:t>
            </w: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Обоснуйте свой ответ</w:t>
            </w:r>
          </w:p>
          <w:p w:rsidR="004554DD" w:rsidRPr="00EE04B5" w:rsidRDefault="00EE04B5" w:rsidP="004554D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  <w:r w:rsidR="004554DD" w:rsidRPr="00EE04B5">
              <w:rPr>
                <w:rFonts w:cs="Times New Roman"/>
                <w:sz w:val="22"/>
                <w:szCs w:val="22"/>
              </w:rPr>
              <w:t>.Какие действия вы можете выполнять с дробями?</w:t>
            </w:r>
          </w:p>
          <w:p w:rsidR="004554DD" w:rsidRPr="00EE04B5" w:rsidRDefault="00EE04B5" w:rsidP="004554D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  <w:r w:rsidR="004554DD" w:rsidRPr="00EE04B5">
              <w:rPr>
                <w:rFonts w:cs="Times New Roman"/>
                <w:sz w:val="22"/>
                <w:szCs w:val="22"/>
              </w:rPr>
              <w:t>.Как сравнить две дроби?</w:t>
            </w:r>
          </w:p>
          <w:p w:rsidR="004554DD" w:rsidRPr="00EE04B5" w:rsidRDefault="00EE04B5" w:rsidP="004554D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  <w:r w:rsidR="004554DD" w:rsidRPr="00EE04B5">
              <w:rPr>
                <w:rFonts w:cs="Times New Roman"/>
                <w:sz w:val="22"/>
                <w:szCs w:val="22"/>
              </w:rPr>
              <w:t xml:space="preserve">.Ты действительно думаешь, что дроби расположены в порядке возрастания </w:t>
            </w:r>
          </w:p>
          <w:p w:rsidR="004554DD" w:rsidRPr="00EE04B5" w:rsidRDefault="00EE04B5" w:rsidP="004554D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  <w:r w:rsidR="004554DD" w:rsidRPr="00EE04B5">
              <w:rPr>
                <w:rFonts w:cs="Times New Roman"/>
                <w:sz w:val="22"/>
                <w:szCs w:val="22"/>
              </w:rPr>
              <w:t>.Что значит в порядке возрастания?</w:t>
            </w: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Молодцы! Хорошо справились с заданием!</w:t>
            </w: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Мы с вами вспомнили все, что знаем об обыкновенных дробях. У вас появился интерес к работе с дробями? Есть желание работать дальше?</w:t>
            </w: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lastRenderedPageBreak/>
              <w:t>Дроби в дальнейшем мы будем использовать часто, тех знаний, которые мы имеем с вами сейчас недостаточно, поэтому о них надо узнать как можно больше.</w:t>
            </w:r>
          </w:p>
          <w:p w:rsidR="00C2172E" w:rsidRDefault="00C2172E" w:rsidP="00C2172E">
            <w:pPr>
              <w:rPr>
                <w:rFonts w:cs="Times New Roman"/>
                <w:b/>
                <w:sz w:val="22"/>
                <w:szCs w:val="22"/>
                <w:u w:val="single"/>
              </w:rPr>
            </w:pPr>
          </w:p>
          <w:p w:rsidR="00C2172E" w:rsidRPr="00C2172E" w:rsidRDefault="00C2172E" w:rsidP="00C2172E">
            <w:pPr>
              <w:rPr>
                <w:rFonts w:cs="Times New Roman"/>
                <w:b/>
                <w:sz w:val="22"/>
                <w:szCs w:val="22"/>
              </w:rPr>
            </w:pPr>
            <w:r w:rsidRPr="00C2172E">
              <w:rPr>
                <w:rFonts w:cs="Times New Roman"/>
                <w:b/>
                <w:sz w:val="22"/>
                <w:szCs w:val="22"/>
                <w:u w:val="single"/>
              </w:rPr>
              <w:t xml:space="preserve">Слайд </w:t>
            </w:r>
            <w:r>
              <w:rPr>
                <w:rFonts w:cs="Times New Roman"/>
                <w:b/>
                <w:sz w:val="22"/>
                <w:szCs w:val="22"/>
                <w:u w:val="single"/>
              </w:rPr>
              <w:t>4,5</w:t>
            </w:r>
          </w:p>
          <w:p w:rsidR="006432DF" w:rsidRDefault="006432DF" w:rsidP="00044184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6432D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Беседа по слайдам презентации.</w:t>
            </w:r>
          </w:p>
          <w:p w:rsidR="00044184" w:rsidRPr="006432DF" w:rsidRDefault="00044184" w:rsidP="00044184">
            <w:pPr>
              <w:rPr>
                <w:rFonts w:cs="Times New Roman"/>
                <w:i/>
                <w:sz w:val="22"/>
                <w:szCs w:val="22"/>
              </w:rPr>
            </w:pPr>
            <w:r w:rsidRPr="006432DF">
              <w:rPr>
                <w:rFonts w:cs="Times New Roman"/>
                <w:i/>
                <w:sz w:val="22"/>
                <w:szCs w:val="22"/>
              </w:rPr>
              <w:t>Тучка и Кеша пришли в гости к Лисичке, которая испекла пирог. Пирог разделили на 8 частей.</w:t>
            </w:r>
          </w:p>
          <w:p w:rsidR="00044184" w:rsidRPr="006432DF" w:rsidRDefault="00044184" w:rsidP="00044184">
            <w:pPr>
              <w:rPr>
                <w:rFonts w:cs="Times New Roman"/>
                <w:i/>
                <w:sz w:val="22"/>
                <w:szCs w:val="22"/>
              </w:rPr>
            </w:pPr>
            <w:r w:rsidRPr="006432DF">
              <w:rPr>
                <w:rFonts w:cs="Times New Roman"/>
                <w:i/>
                <w:sz w:val="22"/>
                <w:szCs w:val="22"/>
              </w:rPr>
              <w:t xml:space="preserve">Тучке дали 2 куска. Кеше дали 3 куска пирога. </w:t>
            </w:r>
          </w:p>
          <w:p w:rsidR="00044184" w:rsidRDefault="00044184" w:rsidP="00044184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Давайте подумаем и заполним таблицу:</w:t>
            </w:r>
          </w:p>
          <w:p w:rsidR="006432DF" w:rsidRPr="00EE04B5" w:rsidRDefault="006432DF" w:rsidP="0004418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(учащимся раздать торт, разрезанный на 8 частей – ПРИЛОЖЕНИЕ </w:t>
            </w:r>
            <w:r w:rsidR="00CB2751">
              <w:rPr>
                <w:rFonts w:cs="Times New Roman"/>
                <w:sz w:val="22"/>
                <w:szCs w:val="22"/>
              </w:rPr>
              <w:t>2</w:t>
            </w:r>
            <w:r>
              <w:rPr>
                <w:rFonts w:cs="Times New Roman"/>
                <w:sz w:val="22"/>
                <w:szCs w:val="22"/>
              </w:rPr>
              <w:t xml:space="preserve"> и таблицу для заполнения – ПРИЛОЖЕНИЕ </w:t>
            </w:r>
            <w:r w:rsidR="00CB2751">
              <w:rPr>
                <w:rFonts w:cs="Times New Roman"/>
                <w:sz w:val="22"/>
                <w:szCs w:val="22"/>
              </w:rPr>
              <w:t>3</w:t>
            </w:r>
            <w:r>
              <w:rPr>
                <w:rFonts w:cs="Times New Roman"/>
                <w:sz w:val="22"/>
                <w:szCs w:val="22"/>
              </w:rPr>
              <w:t>)</w:t>
            </w: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</w:p>
          <w:p w:rsidR="00C2172E" w:rsidRPr="00C2172E" w:rsidRDefault="00C2172E" w:rsidP="00C2172E">
            <w:pPr>
              <w:rPr>
                <w:rFonts w:cs="Times New Roman"/>
                <w:b/>
                <w:sz w:val="22"/>
                <w:szCs w:val="22"/>
              </w:rPr>
            </w:pPr>
            <w:r w:rsidRPr="00C2172E">
              <w:rPr>
                <w:rFonts w:cs="Times New Roman"/>
                <w:b/>
                <w:sz w:val="22"/>
                <w:szCs w:val="22"/>
                <w:u w:val="single"/>
              </w:rPr>
              <w:t xml:space="preserve">Слайд </w:t>
            </w:r>
            <w:r>
              <w:rPr>
                <w:rFonts w:cs="Times New Roman"/>
                <w:b/>
                <w:sz w:val="22"/>
                <w:szCs w:val="22"/>
                <w:u w:val="single"/>
              </w:rPr>
              <w:t>6,7</w:t>
            </w: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44"/>
              <w:gridCol w:w="1845"/>
            </w:tblGrid>
            <w:tr w:rsidR="00EE04B5" w:rsidRPr="00EE04B5" w:rsidTr="00F505A4">
              <w:tc>
                <w:tcPr>
                  <w:tcW w:w="1844" w:type="dxa"/>
                </w:tcPr>
                <w:p w:rsidR="00044184" w:rsidRPr="00EE04B5" w:rsidRDefault="00044184" w:rsidP="00F505A4">
                  <w:pPr>
                    <w:rPr>
                      <w:rFonts w:cs="Times New Roman"/>
                      <w:sz w:val="22"/>
                      <w:szCs w:val="22"/>
                    </w:rPr>
                  </w:pPr>
                  <w:r w:rsidRPr="00EE04B5">
                    <w:rPr>
                      <w:rFonts w:cs="Times New Roman"/>
                      <w:sz w:val="22"/>
                      <w:szCs w:val="22"/>
                    </w:rPr>
                    <w:t>Какую часть пирога получил Тучка?</w:t>
                  </w:r>
                </w:p>
                <w:p w:rsidR="00044184" w:rsidRPr="00EE04B5" w:rsidRDefault="00044184" w:rsidP="00F505A4">
                  <w:pPr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5" w:type="dxa"/>
                </w:tcPr>
                <w:p w:rsidR="00044184" w:rsidRPr="00EE04B5" w:rsidRDefault="00044184" w:rsidP="00F505A4">
                  <w:pPr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EE04B5" w:rsidRPr="00EE04B5" w:rsidTr="00F505A4">
              <w:tc>
                <w:tcPr>
                  <w:tcW w:w="1844" w:type="dxa"/>
                </w:tcPr>
                <w:p w:rsidR="00044184" w:rsidRPr="00EE04B5" w:rsidRDefault="00044184" w:rsidP="00F505A4">
                  <w:pPr>
                    <w:rPr>
                      <w:rFonts w:cs="Times New Roman"/>
                      <w:sz w:val="22"/>
                      <w:szCs w:val="22"/>
                    </w:rPr>
                  </w:pPr>
                  <w:r w:rsidRPr="00EE04B5">
                    <w:rPr>
                      <w:rFonts w:cs="Times New Roman"/>
                      <w:sz w:val="22"/>
                      <w:szCs w:val="22"/>
                    </w:rPr>
                    <w:t xml:space="preserve">Какую часть пирога получил </w:t>
                  </w:r>
                  <w:proofErr w:type="spellStart"/>
                  <w:r w:rsidRPr="00EE04B5">
                    <w:rPr>
                      <w:rFonts w:cs="Times New Roman"/>
                      <w:sz w:val="22"/>
                      <w:szCs w:val="22"/>
                    </w:rPr>
                    <w:t>Кешка</w:t>
                  </w:r>
                  <w:proofErr w:type="spellEnd"/>
                  <w:r w:rsidRPr="00EE04B5">
                    <w:rPr>
                      <w:rFonts w:cs="Times New Roman"/>
                      <w:sz w:val="22"/>
                      <w:szCs w:val="22"/>
                    </w:rPr>
                    <w:t>?</w:t>
                  </w:r>
                </w:p>
                <w:p w:rsidR="00044184" w:rsidRPr="00EE04B5" w:rsidRDefault="00044184" w:rsidP="00F505A4">
                  <w:pPr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5" w:type="dxa"/>
                </w:tcPr>
                <w:p w:rsidR="00044184" w:rsidRPr="00EE04B5" w:rsidRDefault="00044184" w:rsidP="00F505A4">
                  <w:pPr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EE04B5" w:rsidRPr="00EE04B5" w:rsidTr="00F505A4">
              <w:tc>
                <w:tcPr>
                  <w:tcW w:w="1844" w:type="dxa"/>
                </w:tcPr>
                <w:p w:rsidR="00044184" w:rsidRPr="00EE04B5" w:rsidRDefault="00044184" w:rsidP="00F505A4">
                  <w:pPr>
                    <w:rPr>
                      <w:rFonts w:cs="Times New Roman"/>
                      <w:sz w:val="22"/>
                      <w:szCs w:val="22"/>
                    </w:rPr>
                  </w:pPr>
                  <w:r w:rsidRPr="00EE04B5">
                    <w:rPr>
                      <w:rFonts w:cs="Times New Roman"/>
                      <w:sz w:val="22"/>
                      <w:szCs w:val="22"/>
                    </w:rPr>
                    <w:t>Какую часть пирога съели Тучка и Кеша вместе?</w:t>
                  </w:r>
                </w:p>
              </w:tc>
              <w:tc>
                <w:tcPr>
                  <w:tcW w:w="1845" w:type="dxa"/>
                </w:tcPr>
                <w:p w:rsidR="00044184" w:rsidRPr="00EE04B5" w:rsidRDefault="00044184" w:rsidP="00F505A4">
                  <w:pPr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EE04B5" w:rsidRPr="00EE04B5" w:rsidTr="00F505A4">
              <w:tc>
                <w:tcPr>
                  <w:tcW w:w="1844" w:type="dxa"/>
                </w:tcPr>
                <w:p w:rsidR="00044184" w:rsidRPr="00EE04B5" w:rsidRDefault="00044184" w:rsidP="00F505A4">
                  <w:pPr>
                    <w:rPr>
                      <w:rFonts w:cs="Times New Roman"/>
                      <w:sz w:val="22"/>
                      <w:szCs w:val="22"/>
                    </w:rPr>
                  </w:pPr>
                  <w:r w:rsidRPr="00EE04B5">
                    <w:rPr>
                      <w:rFonts w:cs="Times New Roman"/>
                      <w:sz w:val="22"/>
                      <w:szCs w:val="22"/>
                    </w:rPr>
                    <w:t xml:space="preserve">Кто из них получил пирога </w:t>
                  </w:r>
                  <w:r w:rsidRPr="00EE04B5">
                    <w:rPr>
                      <w:rFonts w:cs="Times New Roman"/>
                      <w:sz w:val="22"/>
                      <w:szCs w:val="22"/>
                    </w:rPr>
                    <w:lastRenderedPageBreak/>
                    <w:t>больше?</w:t>
                  </w:r>
                </w:p>
              </w:tc>
              <w:tc>
                <w:tcPr>
                  <w:tcW w:w="1845" w:type="dxa"/>
                </w:tcPr>
                <w:p w:rsidR="00044184" w:rsidRPr="00EE04B5" w:rsidRDefault="00044184" w:rsidP="00F505A4">
                  <w:pPr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EE04B5" w:rsidRPr="00EE04B5" w:rsidTr="00F505A4">
              <w:tc>
                <w:tcPr>
                  <w:tcW w:w="1844" w:type="dxa"/>
                </w:tcPr>
                <w:p w:rsidR="00044184" w:rsidRPr="00EE04B5" w:rsidRDefault="00044184" w:rsidP="00F505A4">
                  <w:pPr>
                    <w:rPr>
                      <w:rFonts w:cs="Times New Roman"/>
                      <w:sz w:val="22"/>
                      <w:szCs w:val="22"/>
                    </w:rPr>
                  </w:pPr>
                  <w:proofErr w:type="gramStart"/>
                  <w:r w:rsidRPr="00EE04B5">
                    <w:rPr>
                      <w:rFonts w:cs="Times New Roman"/>
                      <w:sz w:val="22"/>
                      <w:szCs w:val="22"/>
                    </w:rPr>
                    <w:lastRenderedPageBreak/>
                    <w:t>На сколько</w:t>
                  </w:r>
                  <w:proofErr w:type="gramEnd"/>
                  <w:r w:rsidRPr="00EE04B5">
                    <w:rPr>
                      <w:rFonts w:cs="Times New Roman"/>
                      <w:sz w:val="22"/>
                      <w:szCs w:val="22"/>
                    </w:rPr>
                    <w:t xml:space="preserve"> больше?</w:t>
                  </w:r>
                </w:p>
              </w:tc>
              <w:tc>
                <w:tcPr>
                  <w:tcW w:w="1845" w:type="dxa"/>
                </w:tcPr>
                <w:p w:rsidR="00044184" w:rsidRPr="00EE04B5" w:rsidRDefault="00044184" w:rsidP="00F505A4">
                  <w:pPr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</w:tbl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- Какие действия нужно выполнить, чтобы ответить на все вопросы?</w:t>
            </w: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4554DD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 xml:space="preserve">Какие же дроби мы научимся с вами сегодня складывать и вычитать? </w:t>
            </w: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</w:p>
          <w:p w:rsidR="00CB2751" w:rsidRDefault="00CB2751" w:rsidP="00044184">
            <w:pPr>
              <w:rPr>
                <w:rFonts w:cs="Times New Roman"/>
                <w:sz w:val="22"/>
                <w:szCs w:val="22"/>
              </w:rPr>
            </w:pPr>
          </w:p>
          <w:p w:rsidR="00CB2751" w:rsidRDefault="00044184" w:rsidP="00044184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Хорошо! Чтобы продолжить работу, надо записать тему урока, что мы запишем в тетрадь?</w:t>
            </w:r>
          </w:p>
          <w:p w:rsidR="00044184" w:rsidRPr="00C2172E" w:rsidRDefault="00044184" w:rsidP="00044184">
            <w:pPr>
              <w:rPr>
                <w:rFonts w:cs="Times New Roman"/>
                <w:b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 xml:space="preserve">Запишите тему урока. </w:t>
            </w:r>
            <w:r w:rsidR="00C2172E" w:rsidRPr="00C2172E">
              <w:rPr>
                <w:rFonts w:cs="Times New Roman"/>
                <w:b/>
                <w:sz w:val="22"/>
                <w:szCs w:val="22"/>
                <w:u w:val="single"/>
              </w:rPr>
              <w:t xml:space="preserve">Слайд </w:t>
            </w:r>
            <w:r w:rsidR="00C2172E">
              <w:rPr>
                <w:rFonts w:cs="Times New Roman"/>
                <w:b/>
                <w:sz w:val="22"/>
                <w:szCs w:val="22"/>
                <w:u w:val="single"/>
              </w:rPr>
              <w:t>8</w:t>
            </w: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На доске учитель записывает тему урока.</w:t>
            </w: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</w:p>
          <w:p w:rsidR="00CB2751" w:rsidRDefault="00CB2751" w:rsidP="00044184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Скажите мне, пожалуйста, цель сегодняшнего урока.</w:t>
            </w: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 xml:space="preserve">Что мы должны научиться делать? </w:t>
            </w: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</w:p>
          <w:p w:rsidR="00D64403" w:rsidRPr="00EE04B5" w:rsidRDefault="00D64403" w:rsidP="00044184">
            <w:pPr>
              <w:rPr>
                <w:rFonts w:cs="Times New Roman"/>
                <w:sz w:val="22"/>
                <w:szCs w:val="22"/>
              </w:rPr>
            </w:pPr>
          </w:p>
          <w:p w:rsidR="00CB2751" w:rsidRDefault="00CB2751" w:rsidP="00044184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А для того, чтобы осуществить эту цель, какие мы с вами должны будем решать задачи?</w:t>
            </w: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8F2559" w:rsidRPr="00EE04B5" w:rsidRDefault="008F2559" w:rsidP="004554DD">
            <w:pPr>
              <w:rPr>
                <w:rFonts w:cs="Times New Roman"/>
                <w:sz w:val="22"/>
                <w:szCs w:val="22"/>
              </w:rPr>
            </w:pPr>
          </w:p>
          <w:p w:rsidR="008F2559" w:rsidRPr="00EE04B5" w:rsidRDefault="008F2559" w:rsidP="004554DD">
            <w:pPr>
              <w:rPr>
                <w:rFonts w:cs="Times New Roman"/>
                <w:sz w:val="22"/>
                <w:szCs w:val="22"/>
              </w:rPr>
            </w:pPr>
          </w:p>
          <w:p w:rsidR="008F2559" w:rsidRPr="00EE04B5" w:rsidRDefault="008F2559" w:rsidP="004554DD">
            <w:pPr>
              <w:rPr>
                <w:rFonts w:cs="Times New Roman"/>
                <w:sz w:val="22"/>
                <w:szCs w:val="22"/>
              </w:rPr>
            </w:pPr>
          </w:p>
          <w:p w:rsidR="008F2559" w:rsidRPr="00EE04B5" w:rsidRDefault="008F2559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Отвечают:</w:t>
            </w: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Весело, радостно, чтобы не было скучно, с удовольствием.</w:t>
            </w: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EE04B5" w:rsidRDefault="00EE04B5" w:rsidP="004554DD">
            <w:pPr>
              <w:rPr>
                <w:rFonts w:cs="Times New Roman"/>
                <w:sz w:val="22"/>
                <w:szCs w:val="22"/>
              </w:rPr>
            </w:pPr>
          </w:p>
          <w:p w:rsidR="00EE04B5" w:rsidRDefault="00EE04B5" w:rsidP="004554DD">
            <w:pPr>
              <w:rPr>
                <w:rFonts w:cs="Times New Roman"/>
                <w:sz w:val="22"/>
                <w:szCs w:val="22"/>
              </w:rPr>
            </w:pPr>
          </w:p>
          <w:p w:rsidR="00EE04B5" w:rsidRDefault="00EE04B5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8F2559" w:rsidP="004554DD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Отвечают на вопросы, делают выводы</w:t>
            </w: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D64403" w:rsidRPr="00EE04B5" w:rsidRDefault="00D64403" w:rsidP="00044184">
            <w:pPr>
              <w:rPr>
                <w:rFonts w:cs="Times New Roman"/>
                <w:sz w:val="22"/>
                <w:szCs w:val="22"/>
              </w:rPr>
            </w:pPr>
          </w:p>
          <w:p w:rsidR="00D64403" w:rsidRPr="00EE04B5" w:rsidRDefault="00D64403" w:rsidP="00044184">
            <w:pPr>
              <w:rPr>
                <w:rFonts w:cs="Times New Roman"/>
                <w:sz w:val="22"/>
                <w:szCs w:val="22"/>
              </w:rPr>
            </w:pPr>
          </w:p>
          <w:p w:rsidR="00D64403" w:rsidRPr="00EE04B5" w:rsidRDefault="00D64403" w:rsidP="00044184">
            <w:pPr>
              <w:rPr>
                <w:rFonts w:cs="Times New Roman"/>
                <w:sz w:val="22"/>
                <w:szCs w:val="22"/>
              </w:rPr>
            </w:pPr>
          </w:p>
          <w:p w:rsidR="00D64403" w:rsidRPr="00EE04B5" w:rsidRDefault="00D64403" w:rsidP="00044184">
            <w:pPr>
              <w:rPr>
                <w:rFonts w:cs="Times New Roman"/>
                <w:sz w:val="22"/>
                <w:szCs w:val="22"/>
              </w:rPr>
            </w:pPr>
          </w:p>
          <w:p w:rsidR="00D64403" w:rsidRPr="00EE04B5" w:rsidRDefault="00D64403" w:rsidP="00044184">
            <w:pPr>
              <w:rPr>
                <w:rFonts w:cs="Times New Roman"/>
                <w:sz w:val="22"/>
                <w:szCs w:val="22"/>
              </w:rPr>
            </w:pPr>
          </w:p>
          <w:p w:rsidR="00D64403" w:rsidRPr="00EE04B5" w:rsidRDefault="00D64403" w:rsidP="00044184">
            <w:pPr>
              <w:rPr>
                <w:rFonts w:cs="Times New Roman"/>
                <w:sz w:val="22"/>
                <w:szCs w:val="22"/>
              </w:rPr>
            </w:pPr>
          </w:p>
          <w:p w:rsidR="00D64403" w:rsidRPr="00EE04B5" w:rsidRDefault="00D64403" w:rsidP="00044184">
            <w:pPr>
              <w:rPr>
                <w:rFonts w:cs="Times New Roman"/>
                <w:sz w:val="22"/>
                <w:szCs w:val="22"/>
              </w:rPr>
            </w:pPr>
          </w:p>
          <w:p w:rsidR="00D64403" w:rsidRPr="00EE04B5" w:rsidRDefault="00D64403" w:rsidP="00044184">
            <w:pPr>
              <w:rPr>
                <w:rFonts w:cs="Times New Roman"/>
                <w:sz w:val="22"/>
                <w:szCs w:val="22"/>
              </w:rPr>
            </w:pPr>
          </w:p>
          <w:p w:rsidR="00D64403" w:rsidRPr="00EE04B5" w:rsidRDefault="00D64403" w:rsidP="00044184">
            <w:pPr>
              <w:rPr>
                <w:rFonts w:cs="Times New Roman"/>
                <w:sz w:val="22"/>
                <w:szCs w:val="22"/>
              </w:rPr>
            </w:pPr>
          </w:p>
          <w:p w:rsidR="00D64403" w:rsidRPr="00EE04B5" w:rsidRDefault="00D64403" w:rsidP="00044184">
            <w:pPr>
              <w:rPr>
                <w:rFonts w:cs="Times New Roman"/>
                <w:sz w:val="22"/>
                <w:szCs w:val="22"/>
              </w:rPr>
            </w:pPr>
          </w:p>
          <w:p w:rsidR="00D64403" w:rsidRPr="00EE04B5" w:rsidRDefault="00D64403" w:rsidP="00044184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Отвечают на вопросы, делают выводы.</w:t>
            </w:r>
          </w:p>
          <w:p w:rsidR="00044184" w:rsidRPr="00EE04B5" w:rsidRDefault="00044184" w:rsidP="004554DD">
            <w:pPr>
              <w:rPr>
                <w:rFonts w:cs="Times New Roman"/>
                <w:sz w:val="22"/>
                <w:szCs w:val="22"/>
              </w:rPr>
            </w:pPr>
          </w:p>
          <w:p w:rsidR="004554DD" w:rsidRPr="00EE04B5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C2172E" w:rsidRDefault="00C2172E" w:rsidP="00044184">
            <w:pPr>
              <w:rPr>
                <w:rFonts w:cs="Times New Roman"/>
                <w:sz w:val="22"/>
                <w:szCs w:val="22"/>
              </w:rPr>
            </w:pPr>
          </w:p>
          <w:p w:rsidR="00C2172E" w:rsidRDefault="00C2172E" w:rsidP="00044184">
            <w:pPr>
              <w:rPr>
                <w:rFonts w:cs="Times New Roman"/>
                <w:sz w:val="22"/>
                <w:szCs w:val="22"/>
              </w:rPr>
            </w:pPr>
          </w:p>
          <w:p w:rsidR="00C2172E" w:rsidRDefault="00C2172E" w:rsidP="00044184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D64403" w:rsidP="00044184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Сравнить, складывать</w:t>
            </w:r>
            <w:r w:rsidR="00044184" w:rsidRPr="00EE04B5">
              <w:rPr>
                <w:rFonts w:cs="Times New Roman"/>
                <w:sz w:val="22"/>
                <w:szCs w:val="22"/>
              </w:rPr>
              <w:t>, выч</w:t>
            </w:r>
            <w:r w:rsidRPr="00EE04B5">
              <w:rPr>
                <w:rFonts w:cs="Times New Roman"/>
                <w:sz w:val="22"/>
                <w:szCs w:val="22"/>
              </w:rPr>
              <w:t>итать</w:t>
            </w:r>
            <w:r w:rsidR="00044184" w:rsidRPr="00EE04B5">
              <w:rPr>
                <w:rFonts w:cs="Times New Roman"/>
                <w:sz w:val="22"/>
                <w:szCs w:val="22"/>
              </w:rPr>
              <w:t xml:space="preserve"> дроби.</w:t>
            </w:r>
          </w:p>
          <w:p w:rsidR="00044184" w:rsidRPr="00EE04B5" w:rsidRDefault="00044184" w:rsidP="00044184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044184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044184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EE04B5">
              <w:rPr>
                <w:rFonts w:cs="Times New Roman"/>
                <w:sz w:val="22"/>
                <w:szCs w:val="22"/>
                <w:lang w:eastAsia="ru-RU"/>
              </w:rPr>
              <w:t>С одинаковыми знаменателями</w:t>
            </w:r>
          </w:p>
          <w:p w:rsidR="00044184" w:rsidRPr="00EE04B5" w:rsidRDefault="00044184" w:rsidP="00044184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044184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44184" w:rsidRPr="00EE04B5" w:rsidRDefault="00044184" w:rsidP="00044184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Записывают тему урока «Сложение и вычитание дробей с одинаковыми знаменателями»</w:t>
            </w:r>
          </w:p>
          <w:p w:rsidR="00044184" w:rsidRPr="00EE04B5" w:rsidRDefault="00044184" w:rsidP="00044184">
            <w:pPr>
              <w:suppressAutoHyphens w:val="0"/>
              <w:rPr>
                <w:rFonts w:cs="Times New Roman"/>
                <w:sz w:val="22"/>
                <w:szCs w:val="22"/>
              </w:rPr>
            </w:pPr>
          </w:p>
          <w:p w:rsidR="00D64403" w:rsidRPr="00EE04B5" w:rsidRDefault="00D64403" w:rsidP="00044184">
            <w:pPr>
              <w:rPr>
                <w:rFonts w:cs="Times New Roman"/>
                <w:sz w:val="22"/>
                <w:szCs w:val="22"/>
              </w:rPr>
            </w:pPr>
          </w:p>
          <w:p w:rsidR="00D64403" w:rsidRPr="00EE04B5" w:rsidRDefault="00D64403" w:rsidP="00044184">
            <w:pPr>
              <w:rPr>
                <w:rFonts w:cs="Times New Roman"/>
                <w:sz w:val="22"/>
                <w:szCs w:val="22"/>
              </w:rPr>
            </w:pPr>
          </w:p>
          <w:p w:rsidR="00044184" w:rsidRPr="00EE04B5" w:rsidRDefault="00044184" w:rsidP="00044184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вывести правила сложения и вычитания дроби с одинаковыми знаменателями и применять их при решении примеров и задач.</w:t>
            </w:r>
          </w:p>
          <w:p w:rsidR="00044184" w:rsidRPr="00EE04B5" w:rsidRDefault="00044184" w:rsidP="00044184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64403" w:rsidRPr="00EE04B5" w:rsidRDefault="00D64403" w:rsidP="00044184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EE04B5">
              <w:rPr>
                <w:rFonts w:cs="Times New Roman"/>
                <w:sz w:val="22"/>
                <w:szCs w:val="22"/>
                <w:lang w:eastAsia="ru-RU"/>
              </w:rPr>
              <w:t>На сложение и вычитание дробей с одинаковыми знаменателями</w:t>
            </w:r>
          </w:p>
        </w:tc>
        <w:tc>
          <w:tcPr>
            <w:tcW w:w="1702" w:type="dxa"/>
            <w:shd w:val="clear" w:color="auto" w:fill="auto"/>
          </w:tcPr>
          <w:p w:rsidR="00715A59" w:rsidRPr="00EE04B5" w:rsidRDefault="00715A59" w:rsidP="00D64403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D64403" w:rsidP="00D64403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EE04B5">
              <w:rPr>
                <w:rFonts w:cs="Times New Roman"/>
                <w:sz w:val="22"/>
                <w:szCs w:val="22"/>
                <w:lang w:eastAsia="ru-RU"/>
              </w:rPr>
              <w:t>Умение читать обыкновенные дроби, показывать числитель и знаменатель, отличать правильные и неправильные дроби, сравнивать дроби</w:t>
            </w: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715A59" w:rsidRPr="00EE04B5" w:rsidRDefault="00715A59" w:rsidP="00715A5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lastRenderedPageBreak/>
              <w:t xml:space="preserve">Личностные:  </w:t>
            </w:r>
            <w:proofErr w:type="spellStart"/>
            <w:r w:rsidRPr="00EE04B5">
              <w:rPr>
                <w:rFonts w:cs="Times New Roman"/>
                <w:sz w:val="22"/>
                <w:szCs w:val="22"/>
              </w:rPr>
              <w:t>смыслообразование</w:t>
            </w:r>
            <w:proofErr w:type="spellEnd"/>
          </w:p>
          <w:p w:rsidR="00715A59" w:rsidRPr="00EE04B5" w:rsidRDefault="00EE04B5" w:rsidP="00715A59">
            <w:pPr>
              <w:rPr>
                <w:rFonts w:cs="Times New Roman"/>
                <w:sz w:val="22"/>
                <w:szCs w:val="22"/>
              </w:rPr>
            </w:pPr>
            <w:proofErr w:type="gramStart"/>
            <w:r>
              <w:rPr>
                <w:rFonts w:cs="Times New Roman"/>
                <w:sz w:val="22"/>
                <w:szCs w:val="22"/>
              </w:rPr>
              <w:t>Регулятивные</w:t>
            </w:r>
            <w:proofErr w:type="gramEnd"/>
            <w:r>
              <w:rPr>
                <w:rFonts w:cs="Times New Roman"/>
                <w:sz w:val="22"/>
                <w:szCs w:val="22"/>
              </w:rPr>
              <w:t xml:space="preserve">: </w:t>
            </w:r>
            <w:r w:rsidR="00715A59" w:rsidRPr="00EE04B5">
              <w:rPr>
                <w:rFonts w:cs="Times New Roman"/>
                <w:sz w:val="22"/>
                <w:szCs w:val="22"/>
              </w:rPr>
              <w:t>умение проговаривать последовательность действий на уроке.</w:t>
            </w:r>
          </w:p>
          <w:p w:rsidR="004554DD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>Коммуникативн</w:t>
            </w:r>
            <w:r w:rsidR="00EE04B5">
              <w:rPr>
                <w:rFonts w:cs="Times New Roman"/>
                <w:sz w:val="22"/>
                <w:szCs w:val="22"/>
              </w:rPr>
              <w:t>ы</w:t>
            </w:r>
            <w:r w:rsidRPr="00EE04B5">
              <w:rPr>
                <w:rFonts w:cs="Times New Roman"/>
                <w:sz w:val="22"/>
                <w:szCs w:val="22"/>
              </w:rPr>
              <w:t>е: умение оформлять свои мысли в устной форме, аргументация своего мнения, учёт разных мнений учащихся.</w:t>
            </w:r>
          </w:p>
          <w:p w:rsidR="00D64403" w:rsidRPr="00EE04B5" w:rsidRDefault="00D64403" w:rsidP="00D64403">
            <w:pPr>
              <w:rPr>
                <w:rFonts w:cs="Times New Roman"/>
                <w:sz w:val="22"/>
                <w:szCs w:val="22"/>
              </w:rPr>
            </w:pPr>
            <w:r w:rsidRPr="00EE04B5">
              <w:rPr>
                <w:rFonts w:cs="Times New Roman"/>
                <w:sz w:val="22"/>
                <w:szCs w:val="22"/>
              </w:rPr>
              <w:t xml:space="preserve">Познавательные: </w:t>
            </w:r>
            <w:r w:rsidRPr="00EE04B5">
              <w:rPr>
                <w:rFonts w:cs="Times New Roman"/>
                <w:sz w:val="22"/>
                <w:szCs w:val="22"/>
              </w:rPr>
              <w:lastRenderedPageBreak/>
              <w:t>умение преобразовывать информацию из одной формы в другую.</w:t>
            </w: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  <w:p w:rsidR="00715A59" w:rsidRPr="00EE04B5" w:rsidRDefault="00715A59" w:rsidP="00715A5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4554DD" w:rsidRPr="00691414" w:rsidTr="0039286E">
        <w:tc>
          <w:tcPr>
            <w:tcW w:w="1951" w:type="dxa"/>
            <w:shd w:val="clear" w:color="auto" w:fill="auto"/>
          </w:tcPr>
          <w:p w:rsidR="004554DD" w:rsidRDefault="00F37E63" w:rsidP="00EC074C">
            <w:pPr>
              <w:rPr>
                <w:rFonts w:cs="Times New Roman"/>
                <w:sz w:val="22"/>
                <w:szCs w:val="22"/>
              </w:rPr>
            </w:pPr>
            <w:r w:rsidRPr="00DA1E7F">
              <w:rPr>
                <w:rFonts w:cs="Times New Roman"/>
                <w:sz w:val="22"/>
                <w:szCs w:val="22"/>
                <w:lang w:val="en-US"/>
              </w:rPr>
              <w:lastRenderedPageBreak/>
              <w:t>III.</w:t>
            </w:r>
            <w:r w:rsidRPr="00DA1E7F">
              <w:rPr>
                <w:rFonts w:cs="Times New Roman"/>
                <w:sz w:val="22"/>
                <w:szCs w:val="22"/>
              </w:rPr>
              <w:t xml:space="preserve"> Стадия осмысления</w:t>
            </w:r>
          </w:p>
          <w:p w:rsidR="003E59AB" w:rsidRPr="00DA1E7F" w:rsidRDefault="003E59AB" w:rsidP="00EC074C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 мин</w:t>
            </w:r>
          </w:p>
        </w:tc>
        <w:tc>
          <w:tcPr>
            <w:tcW w:w="1559" w:type="dxa"/>
            <w:shd w:val="clear" w:color="auto" w:fill="auto"/>
          </w:tcPr>
          <w:p w:rsidR="004554DD" w:rsidRPr="00DA1E7F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554DD" w:rsidRPr="00DA1E7F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F37E63" w:rsidRDefault="00F37E63" w:rsidP="00F37E63">
            <w:pPr>
              <w:rPr>
                <w:rFonts w:cs="Times New Roman"/>
                <w:sz w:val="22"/>
                <w:szCs w:val="22"/>
              </w:rPr>
            </w:pPr>
            <w:r w:rsidRPr="00DA1E7F">
              <w:rPr>
                <w:rFonts w:cs="Times New Roman"/>
                <w:sz w:val="22"/>
                <w:szCs w:val="22"/>
                <w:lang w:eastAsia="ru-RU"/>
              </w:rPr>
              <w:t xml:space="preserve">А для того, чтобы достичь нашей цели, мы приступим к выполнению первой </w:t>
            </w:r>
            <w:proofErr w:type="gramStart"/>
            <w:r w:rsidRPr="00DA1E7F">
              <w:rPr>
                <w:rFonts w:cs="Times New Roman"/>
                <w:sz w:val="22"/>
                <w:szCs w:val="22"/>
                <w:lang w:eastAsia="ru-RU"/>
              </w:rPr>
              <w:t>задачи</w:t>
            </w:r>
            <w:proofErr w:type="gramEnd"/>
            <w:r w:rsidRPr="00DA1E7F">
              <w:rPr>
                <w:rFonts w:cs="Times New Roman"/>
                <w:sz w:val="22"/>
                <w:szCs w:val="22"/>
                <w:lang w:eastAsia="ru-RU"/>
              </w:rPr>
              <w:t xml:space="preserve">  и поможет нам в этом исследовательская работа. Исследовательскую работу </w:t>
            </w:r>
            <w:proofErr w:type="gramStart"/>
            <w:r w:rsidRPr="00DA1E7F">
              <w:rPr>
                <w:rFonts w:cs="Times New Roman"/>
                <w:sz w:val="22"/>
                <w:szCs w:val="22"/>
                <w:lang w:eastAsia="ru-RU"/>
              </w:rPr>
              <w:t>обучающиеся</w:t>
            </w:r>
            <w:proofErr w:type="gramEnd"/>
            <w:r w:rsidRPr="00DA1E7F">
              <w:rPr>
                <w:rFonts w:cs="Times New Roman"/>
                <w:sz w:val="22"/>
                <w:szCs w:val="22"/>
                <w:lang w:eastAsia="ru-RU"/>
              </w:rPr>
              <w:t xml:space="preserve"> проводят в парах. </w:t>
            </w:r>
            <w:r w:rsidRPr="00DA1E7F">
              <w:rPr>
                <w:rFonts w:cs="Times New Roman"/>
                <w:sz w:val="22"/>
                <w:szCs w:val="22"/>
              </w:rPr>
              <w:t>Сигнал об окончании работы – возьмитесь за руки и поднимите вверх.</w:t>
            </w:r>
          </w:p>
          <w:p w:rsidR="00E330EF" w:rsidRPr="00DA1E7F" w:rsidRDefault="00E330EF" w:rsidP="00F37E63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ПРИЛОЖЕНИЕ 4</w:t>
            </w:r>
          </w:p>
          <w:p w:rsidR="00C2172E" w:rsidRPr="00C2172E" w:rsidRDefault="00C2172E" w:rsidP="00C2172E">
            <w:pPr>
              <w:rPr>
                <w:rFonts w:cs="Times New Roman"/>
                <w:b/>
                <w:sz w:val="22"/>
                <w:szCs w:val="22"/>
              </w:rPr>
            </w:pPr>
            <w:r w:rsidRPr="00C2172E">
              <w:rPr>
                <w:rFonts w:cs="Times New Roman"/>
                <w:b/>
                <w:sz w:val="22"/>
                <w:szCs w:val="22"/>
                <w:u w:val="single"/>
              </w:rPr>
              <w:t xml:space="preserve">Слайд </w:t>
            </w:r>
            <w:r>
              <w:rPr>
                <w:rFonts w:cs="Times New Roman"/>
                <w:b/>
                <w:sz w:val="22"/>
                <w:szCs w:val="22"/>
                <w:u w:val="single"/>
              </w:rPr>
              <w:t>9</w:t>
            </w:r>
          </w:p>
          <w:p w:rsidR="004554DD" w:rsidRPr="00DA1E7F" w:rsidRDefault="004554DD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C2172E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  <w:r w:rsidRPr="00DA1E7F">
              <w:rPr>
                <w:rFonts w:cs="Times New Roman"/>
                <w:sz w:val="22"/>
                <w:szCs w:val="22"/>
                <w:lang w:eastAsia="ru-RU"/>
              </w:rPr>
              <w:t xml:space="preserve">Какое действие мы выполнили, чтобы узнать, какая часть торта съедена? </w:t>
            </w:r>
            <w:r w:rsidRPr="00DA1E7F">
              <w:rPr>
                <w:rFonts w:cs="Times New Roman"/>
                <w:sz w:val="22"/>
                <w:szCs w:val="22"/>
                <w:lang w:eastAsia="ru-RU"/>
              </w:rPr>
              <w:fldChar w:fldCharType="begin"/>
            </w:r>
            <w:r w:rsidRPr="00DA1E7F">
              <w:rPr>
                <w:rFonts w:cs="Times New Roman"/>
                <w:sz w:val="22"/>
                <w:szCs w:val="22"/>
                <w:lang w:eastAsia="ru-RU"/>
              </w:rPr>
              <w:instrText xml:space="preserve"> QUOTE </w:instrText>
            </w:r>
            <w:r w:rsidR="00C2172E">
              <w:rPr>
                <w:rFonts w:cs="Times New Roman"/>
                <w:sz w:val="22"/>
                <w:szCs w:val="22"/>
              </w:rPr>
              <w:pict>
                <v:shape id="_x0000_i1026" type="#_x0000_t75" style="width:87.3pt;height:66.65pt" equationxml="&lt;">
                  <v:imagedata r:id="rId9" o:title="" chromakey="white"/>
                </v:shape>
              </w:pict>
            </w:r>
            <w:r w:rsidRPr="00DA1E7F">
              <w:rPr>
                <w:rFonts w:cs="Times New Roman"/>
                <w:sz w:val="22"/>
                <w:szCs w:val="22"/>
                <w:lang w:eastAsia="ru-RU"/>
              </w:rPr>
              <w:fldChar w:fldCharType="end"/>
            </w:r>
          </w:p>
          <w:p w:rsidR="00DA1E7F" w:rsidRDefault="00DA1E7F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  <w:r w:rsidRPr="00DA1E7F">
              <w:rPr>
                <w:rFonts w:cs="Times New Roman"/>
                <w:sz w:val="22"/>
                <w:szCs w:val="22"/>
                <w:lang w:eastAsia="ru-RU"/>
              </w:rPr>
              <w:t>Сформулируйте правило сложения дробей с одинаковыми знаменателями.</w:t>
            </w: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  <w:r w:rsidRPr="00DA1E7F">
              <w:rPr>
                <w:rFonts w:cs="Times New Roman"/>
                <w:sz w:val="22"/>
                <w:szCs w:val="22"/>
                <w:lang w:eastAsia="ru-RU"/>
              </w:rPr>
              <w:t xml:space="preserve">Какое действие мы выполнили, чтобы узнать, какая часть торта осталась? </w:t>
            </w: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  <w:r w:rsidRPr="00DA1E7F">
              <w:rPr>
                <w:rFonts w:cs="Times New Roman"/>
                <w:sz w:val="22"/>
                <w:szCs w:val="22"/>
                <w:lang w:eastAsia="ru-RU"/>
              </w:rPr>
              <w:t>Сформулируйте правило вычитания дробей с одинаковыми знаменателями.</w:t>
            </w: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  <w:r w:rsidRPr="00DA1E7F">
              <w:rPr>
                <w:rFonts w:cs="Times New Roman"/>
                <w:sz w:val="22"/>
                <w:szCs w:val="22"/>
                <w:lang w:eastAsia="ru-RU"/>
              </w:rPr>
              <w:t>Всегда ли можно выполнить вычитание?</w:t>
            </w:r>
          </w:p>
          <w:p w:rsidR="00AA4910" w:rsidRPr="00DA1E7F" w:rsidRDefault="00AA4910" w:rsidP="00AA4910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</w:rPr>
            </w:pPr>
            <w:r w:rsidRPr="00DA1E7F">
              <w:rPr>
                <w:rFonts w:cs="Times New Roman"/>
                <w:sz w:val="22"/>
                <w:szCs w:val="22"/>
              </w:rPr>
              <w:t>Автор  учеб</w:t>
            </w:r>
            <w:r w:rsidR="003E59AB">
              <w:rPr>
                <w:rFonts w:cs="Times New Roman"/>
                <w:sz w:val="22"/>
                <w:szCs w:val="22"/>
              </w:rPr>
              <w:t>ника сформулировал правила  так</w:t>
            </w:r>
            <w:r w:rsidRPr="00DA1E7F">
              <w:rPr>
                <w:rFonts w:cs="Times New Roman"/>
                <w:sz w:val="22"/>
                <w:szCs w:val="22"/>
              </w:rPr>
              <w:t>:</w:t>
            </w: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  <w:r w:rsidRPr="00DA1E7F">
              <w:rPr>
                <w:rFonts w:cs="Times New Roman"/>
                <w:sz w:val="22"/>
                <w:szCs w:val="22"/>
                <w:lang w:eastAsia="ru-RU"/>
              </w:rPr>
              <w:t xml:space="preserve">Давайте откроем учебник на странице 155-156 и прочтём правила. </w:t>
            </w: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  <w:r w:rsidRPr="00DA1E7F">
              <w:rPr>
                <w:rFonts w:cs="Times New Roman"/>
                <w:sz w:val="22"/>
                <w:szCs w:val="22"/>
                <w:lang w:eastAsia="ru-RU"/>
              </w:rPr>
              <w:t xml:space="preserve">Так ли мы их сформулировали? Замечательно! </w:t>
            </w: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C2172E" w:rsidRDefault="00AA4910" w:rsidP="00AA4910">
            <w:pPr>
              <w:rPr>
                <w:rFonts w:cs="Times New Roman"/>
                <w:b/>
                <w:sz w:val="22"/>
                <w:szCs w:val="22"/>
              </w:rPr>
            </w:pPr>
            <w:r w:rsidRPr="00DA1E7F">
              <w:rPr>
                <w:rFonts w:cs="Times New Roman"/>
                <w:sz w:val="22"/>
                <w:szCs w:val="22"/>
                <w:lang w:eastAsia="ru-RU"/>
              </w:rPr>
              <w:t>Эти правила надо знать!</w:t>
            </w:r>
            <w:r w:rsidR="00C2172E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r w:rsidR="00C2172E" w:rsidRPr="00C2172E">
              <w:rPr>
                <w:rFonts w:cs="Times New Roman"/>
                <w:b/>
                <w:sz w:val="22"/>
                <w:szCs w:val="22"/>
                <w:u w:val="single"/>
              </w:rPr>
              <w:t xml:space="preserve">Слайд </w:t>
            </w:r>
            <w:r w:rsidR="00C2172E">
              <w:rPr>
                <w:rFonts w:cs="Times New Roman"/>
                <w:b/>
                <w:sz w:val="22"/>
                <w:szCs w:val="22"/>
                <w:u w:val="single"/>
              </w:rPr>
              <w:t>10</w:t>
            </w:r>
          </w:p>
          <w:p w:rsidR="00DA1E7F" w:rsidRDefault="00DA1E7F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  <w:r w:rsidRPr="00DA1E7F">
              <w:rPr>
                <w:rFonts w:cs="Times New Roman"/>
                <w:sz w:val="22"/>
                <w:szCs w:val="22"/>
                <w:lang w:eastAsia="ru-RU"/>
              </w:rPr>
              <w:t>С помощью букв правила можно записать так:</w:t>
            </w: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  <w:r w:rsidRPr="00DA1E7F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r w:rsidRPr="00DA1E7F">
              <w:rPr>
                <w:rFonts w:cs="Times New Roman"/>
                <w:sz w:val="22"/>
                <w:szCs w:val="22"/>
                <w:lang w:eastAsia="ru-RU"/>
              </w:rPr>
              <w:fldChar w:fldCharType="begin"/>
            </w:r>
            <w:r w:rsidRPr="00DA1E7F">
              <w:rPr>
                <w:rFonts w:cs="Times New Roman"/>
                <w:sz w:val="22"/>
                <w:szCs w:val="22"/>
                <w:lang w:eastAsia="ru-RU"/>
              </w:rPr>
              <w:instrText xml:space="preserve"> QUOTE </w:instrText>
            </w:r>
            <w:r w:rsidR="00C2172E">
              <w:rPr>
                <w:rFonts w:cs="Times New Roman"/>
                <w:sz w:val="22"/>
                <w:szCs w:val="22"/>
              </w:rPr>
              <w:pict>
                <v:shape id="_x0000_i1027" type="#_x0000_t75" style="width:72.75pt;height:23.75pt" equationxml="&lt;">
                  <v:imagedata r:id="rId10" o:title="" chromakey="white"/>
                </v:shape>
              </w:pict>
            </w:r>
            <w:r w:rsidRPr="00DA1E7F">
              <w:rPr>
                <w:rFonts w:cs="Times New Roman"/>
                <w:sz w:val="22"/>
                <w:szCs w:val="22"/>
                <w:lang w:eastAsia="ru-RU"/>
              </w:rPr>
              <w:fldChar w:fldCharType="separate"/>
            </w:r>
            <w:r w:rsidR="00C2172E">
              <w:rPr>
                <w:rFonts w:cs="Times New Roman"/>
                <w:sz w:val="22"/>
                <w:szCs w:val="22"/>
              </w:rPr>
              <w:pict>
                <v:shape id="_x0000_i1028" type="#_x0000_t75" style="width:72.75pt;height:23.75pt" equationxml="&lt;">
                  <v:imagedata r:id="rId10" o:title="" chromakey="white"/>
                </v:shape>
              </w:pict>
            </w:r>
            <w:r w:rsidRPr="00DA1E7F">
              <w:rPr>
                <w:rFonts w:cs="Times New Roman"/>
                <w:sz w:val="22"/>
                <w:szCs w:val="22"/>
                <w:lang w:eastAsia="ru-RU"/>
              </w:rPr>
              <w:fldChar w:fldCharType="end"/>
            </w:r>
            <w:r w:rsidRPr="00DA1E7F">
              <w:rPr>
                <w:rFonts w:cs="Times New Roman"/>
                <w:sz w:val="22"/>
                <w:szCs w:val="22"/>
                <w:lang w:eastAsia="ru-RU"/>
              </w:rPr>
              <w:t xml:space="preserve">;    </w:t>
            </w:r>
            <w:r w:rsidRPr="00DA1E7F">
              <w:rPr>
                <w:rFonts w:cs="Times New Roman"/>
                <w:sz w:val="22"/>
                <w:szCs w:val="22"/>
                <w:lang w:eastAsia="ru-RU"/>
              </w:rPr>
              <w:fldChar w:fldCharType="begin"/>
            </w:r>
            <w:r w:rsidRPr="00DA1E7F">
              <w:rPr>
                <w:rFonts w:cs="Times New Roman"/>
                <w:sz w:val="22"/>
                <w:szCs w:val="22"/>
                <w:lang w:eastAsia="ru-RU"/>
              </w:rPr>
              <w:instrText xml:space="preserve"> QUOTE </w:instrText>
            </w:r>
            <w:r w:rsidR="00C2172E">
              <w:rPr>
                <w:rFonts w:cs="Times New Roman"/>
                <w:sz w:val="22"/>
                <w:szCs w:val="22"/>
              </w:rPr>
              <w:pict>
                <v:shape id="_x0000_i1029" type="#_x0000_t75" style="width:72.75pt;height:23.75pt" equationxml="&lt;">
                  <v:imagedata r:id="rId11" o:title="" chromakey="white"/>
                </v:shape>
              </w:pict>
            </w:r>
            <w:r w:rsidRPr="00DA1E7F">
              <w:rPr>
                <w:rFonts w:cs="Times New Roman"/>
                <w:sz w:val="22"/>
                <w:szCs w:val="22"/>
                <w:lang w:eastAsia="ru-RU"/>
              </w:rPr>
              <w:fldChar w:fldCharType="separate"/>
            </w:r>
            <w:r w:rsidR="00C2172E">
              <w:rPr>
                <w:rFonts w:cs="Times New Roman"/>
                <w:sz w:val="22"/>
                <w:szCs w:val="22"/>
              </w:rPr>
              <w:pict>
                <v:shape id="_x0000_i1030" type="#_x0000_t75" style="width:72.75pt;height:23.75pt" equationxml="&lt;">
                  <v:imagedata r:id="rId11" o:title="" chromakey="white"/>
                </v:shape>
              </w:pict>
            </w:r>
            <w:r w:rsidRPr="00DA1E7F">
              <w:rPr>
                <w:rFonts w:cs="Times New Roman"/>
                <w:sz w:val="22"/>
                <w:szCs w:val="22"/>
                <w:lang w:eastAsia="ru-RU"/>
              </w:rPr>
              <w:fldChar w:fldCharType="end"/>
            </w:r>
            <w:r w:rsidRPr="00DA1E7F">
              <w:rPr>
                <w:rFonts w:cs="Times New Roman"/>
                <w:sz w:val="22"/>
                <w:szCs w:val="22"/>
                <w:lang w:eastAsia="ru-RU"/>
              </w:rPr>
              <w:t>.</w:t>
            </w: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  <w:r w:rsidRPr="00DA1E7F">
              <w:rPr>
                <w:rFonts w:cs="Times New Roman"/>
                <w:sz w:val="22"/>
                <w:szCs w:val="22"/>
                <w:lang w:eastAsia="ru-RU"/>
              </w:rPr>
              <w:t xml:space="preserve"> Ребята, запишите буквенную запись </w:t>
            </w:r>
            <w:r w:rsidRPr="00DA1E7F">
              <w:rPr>
                <w:rFonts w:cs="Times New Roman"/>
                <w:sz w:val="22"/>
                <w:szCs w:val="22"/>
                <w:lang w:eastAsia="ru-RU"/>
              </w:rPr>
              <w:lastRenderedPageBreak/>
              <w:t>сложения и вычитания в тетрадь.</w:t>
            </w: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</w:rPr>
            </w:pPr>
          </w:p>
          <w:p w:rsidR="00AA4910" w:rsidRDefault="00AA4910" w:rsidP="00AA4910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Pr="00DA1E7F" w:rsidRDefault="00DA1E7F" w:rsidP="00AA4910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37E63" w:rsidRPr="00DA1E7F" w:rsidRDefault="00F37E63" w:rsidP="00F37E63">
            <w:pPr>
              <w:rPr>
                <w:rFonts w:cs="Times New Roman"/>
                <w:sz w:val="22"/>
                <w:szCs w:val="22"/>
                <w:lang w:eastAsia="ru-RU"/>
              </w:rPr>
            </w:pPr>
            <w:r w:rsidRPr="00DA1E7F">
              <w:rPr>
                <w:rFonts w:cs="Times New Roman"/>
                <w:sz w:val="22"/>
                <w:szCs w:val="22"/>
                <w:lang w:eastAsia="ru-RU"/>
              </w:rPr>
              <w:lastRenderedPageBreak/>
              <w:t>Учащиеся сами сформулируют алгоритм сложения и вычитания дробей с одинаковыми знаменателями.</w:t>
            </w:r>
          </w:p>
          <w:p w:rsidR="00AA4910" w:rsidRPr="00DA1E7F" w:rsidRDefault="00AA4910" w:rsidP="00F37E63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</w:rPr>
            </w:pPr>
            <w:r w:rsidRPr="00DA1E7F">
              <w:rPr>
                <w:rFonts w:cs="Times New Roman"/>
                <w:sz w:val="22"/>
                <w:szCs w:val="22"/>
              </w:rPr>
              <w:t>Работают в парах.</w:t>
            </w: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</w:rPr>
            </w:pPr>
            <w:r w:rsidRPr="00DA1E7F">
              <w:rPr>
                <w:rFonts w:cs="Times New Roman"/>
                <w:sz w:val="22"/>
                <w:szCs w:val="22"/>
              </w:rPr>
              <w:t>Работать надо слаженно, не выкрикивать с места и если что не нравится выражать своё недовольство тихо; работать должны оба; один говорит, другой слушает; вежливо обращаться друг с  другом; если что не понял переспроси.</w:t>
            </w:r>
          </w:p>
          <w:p w:rsidR="00DA1E7F" w:rsidRDefault="00DA1E7F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C2172E" w:rsidRDefault="00C2172E" w:rsidP="00AA4910">
            <w:pPr>
              <w:rPr>
                <w:rFonts w:cs="Times New Roman"/>
                <w:sz w:val="22"/>
                <w:szCs w:val="22"/>
              </w:rPr>
            </w:pPr>
          </w:p>
          <w:p w:rsidR="00AA4910" w:rsidRPr="00DA1E7F" w:rsidRDefault="00DA1E7F" w:rsidP="00AA4910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Сложение</w:t>
            </w: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</w:rPr>
            </w:pPr>
          </w:p>
          <w:p w:rsidR="00DA1E7F" w:rsidRDefault="00DA1E7F" w:rsidP="00AA4910">
            <w:pPr>
              <w:rPr>
                <w:rFonts w:cs="Times New Roman"/>
                <w:sz w:val="22"/>
                <w:szCs w:val="22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</w:rPr>
            </w:pPr>
            <w:r w:rsidRPr="00DA1E7F">
              <w:rPr>
                <w:rFonts w:cs="Times New Roman"/>
                <w:sz w:val="22"/>
                <w:szCs w:val="22"/>
              </w:rPr>
              <w:t xml:space="preserve">При сложении дробей с одинаковыми знаменателями числители складывают, а знаменатель </w:t>
            </w:r>
            <w:r w:rsidRPr="00DA1E7F">
              <w:rPr>
                <w:rFonts w:cs="Times New Roman"/>
                <w:sz w:val="22"/>
                <w:szCs w:val="22"/>
              </w:rPr>
              <w:lastRenderedPageBreak/>
              <w:t>оставляют тот же.</w:t>
            </w:r>
          </w:p>
          <w:p w:rsidR="00DA1E7F" w:rsidRDefault="00DA1E7F" w:rsidP="00AA4910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DA1E7F">
              <w:rPr>
                <w:rFonts w:cs="Times New Roman"/>
                <w:sz w:val="22"/>
                <w:szCs w:val="22"/>
                <w:lang w:eastAsia="ru-RU"/>
              </w:rPr>
              <w:t>Вычитание</w:t>
            </w:r>
          </w:p>
          <w:p w:rsidR="00AA4910" w:rsidRPr="00DA1E7F" w:rsidRDefault="00AA4910" w:rsidP="00AA4910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</w:rPr>
            </w:pPr>
            <w:r w:rsidRPr="00DA1E7F">
              <w:rPr>
                <w:rFonts w:cs="Times New Roman"/>
                <w:sz w:val="22"/>
                <w:szCs w:val="22"/>
              </w:rPr>
              <w:t>При вычитании дробей с одинаковыми знаменателями из числителя уменьшаемого вычитают числитель вычитаемого, а знаменатель оставляют  тот же</w:t>
            </w:r>
          </w:p>
          <w:p w:rsidR="00AA4910" w:rsidRPr="00DA1E7F" w:rsidRDefault="00AA4910" w:rsidP="00AA4910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</w:rPr>
            </w:pPr>
            <w:r w:rsidRPr="00DA1E7F">
              <w:rPr>
                <w:rFonts w:cs="Times New Roman"/>
                <w:sz w:val="22"/>
                <w:szCs w:val="22"/>
              </w:rPr>
              <w:t>Нет. Только, когда уменьшаемое больше вычитаемого.</w:t>
            </w:r>
          </w:p>
          <w:p w:rsidR="00AA4910" w:rsidRPr="00DA1E7F" w:rsidRDefault="00AA4910" w:rsidP="00AA4910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</w:rPr>
            </w:pPr>
            <w:r w:rsidRPr="00DA1E7F">
              <w:rPr>
                <w:rFonts w:cs="Times New Roman"/>
                <w:sz w:val="22"/>
                <w:szCs w:val="22"/>
              </w:rPr>
              <w:t>Выполняют, отвечают на вопросы, делают выводы, работают с учебником;</w:t>
            </w:r>
          </w:p>
          <w:p w:rsidR="00AA4910" w:rsidRPr="00DA1E7F" w:rsidRDefault="00AA4910" w:rsidP="00AA4910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AA4910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A4910" w:rsidRPr="00DA1E7F" w:rsidRDefault="00AA4910" w:rsidP="00AA4910">
            <w:pPr>
              <w:rPr>
                <w:rFonts w:cs="Times New Roman"/>
                <w:sz w:val="22"/>
                <w:szCs w:val="22"/>
              </w:rPr>
            </w:pPr>
            <w:r w:rsidRPr="00DA1E7F">
              <w:rPr>
                <w:rFonts w:cs="Times New Roman"/>
                <w:sz w:val="22"/>
                <w:szCs w:val="22"/>
              </w:rPr>
              <w:t xml:space="preserve">Ведут записи в тетрадях правил сложения и вычитания с </w:t>
            </w:r>
            <w:r w:rsidRPr="00DA1E7F">
              <w:rPr>
                <w:rFonts w:cs="Times New Roman"/>
                <w:sz w:val="22"/>
                <w:szCs w:val="22"/>
              </w:rPr>
              <w:lastRenderedPageBreak/>
              <w:t>помощью букв.</w:t>
            </w:r>
          </w:p>
          <w:p w:rsidR="00AA4910" w:rsidRPr="00DA1E7F" w:rsidRDefault="00AA4910" w:rsidP="00AA4910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  <w:p w:rsidR="004554DD" w:rsidRPr="00DA1E7F" w:rsidRDefault="00DA1E7F" w:rsidP="00DA1E7F">
            <w:pPr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Формулировка правил сложения и вычитания дробей с одинаковыми знаменателями</w:t>
            </w:r>
          </w:p>
        </w:tc>
        <w:tc>
          <w:tcPr>
            <w:tcW w:w="2126" w:type="dxa"/>
            <w:shd w:val="clear" w:color="auto" w:fill="auto"/>
          </w:tcPr>
          <w:p w:rsidR="00715A59" w:rsidRPr="00DA1E7F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DA1E7F">
              <w:rPr>
                <w:rFonts w:cs="Times New Roman"/>
                <w:sz w:val="22"/>
                <w:szCs w:val="22"/>
              </w:rPr>
              <w:t xml:space="preserve">Личностные:   </w:t>
            </w:r>
          </w:p>
          <w:p w:rsidR="00715A59" w:rsidRPr="00DA1E7F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DA1E7F">
              <w:rPr>
                <w:rFonts w:cs="Times New Roman"/>
                <w:sz w:val="22"/>
                <w:szCs w:val="22"/>
              </w:rPr>
              <w:t>сам</w:t>
            </w:r>
            <w:r w:rsidR="00DA1E7F">
              <w:rPr>
                <w:rFonts w:cs="Times New Roman"/>
                <w:sz w:val="22"/>
                <w:szCs w:val="22"/>
              </w:rPr>
              <w:t>оопределение, смыслообразование</w:t>
            </w:r>
          </w:p>
          <w:p w:rsidR="00715A59" w:rsidRPr="00DA1E7F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DA1E7F">
              <w:rPr>
                <w:rFonts w:cs="Times New Roman"/>
                <w:sz w:val="22"/>
                <w:szCs w:val="22"/>
              </w:rPr>
              <w:t>Регулятивные: волевая</w:t>
            </w:r>
            <w:r w:rsidR="00DA1E7F">
              <w:rPr>
                <w:rFonts w:cs="Times New Roman"/>
                <w:sz w:val="22"/>
                <w:szCs w:val="22"/>
              </w:rPr>
              <w:t xml:space="preserve"> </w:t>
            </w:r>
            <w:r w:rsidRPr="00DA1E7F">
              <w:rPr>
                <w:rFonts w:cs="Times New Roman"/>
                <w:sz w:val="22"/>
                <w:szCs w:val="22"/>
              </w:rPr>
              <w:t>саморегуляция в ситуации затруднения</w:t>
            </w:r>
          </w:p>
          <w:p w:rsidR="004554DD" w:rsidRDefault="00715A59" w:rsidP="00DA1E7F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DA1E7F">
              <w:rPr>
                <w:rFonts w:cs="Times New Roman"/>
                <w:sz w:val="22"/>
                <w:szCs w:val="22"/>
              </w:rPr>
              <w:t>Коммуникативные: выражение своих мыслей, аргументация своего мнения, учёт разных мнений, разрешение конфликтной ситуации</w:t>
            </w:r>
          </w:p>
          <w:p w:rsidR="00DA1E7F" w:rsidRPr="00DA1E7F" w:rsidRDefault="00DA1E7F" w:rsidP="00DA1E7F">
            <w:pPr>
              <w:rPr>
                <w:rFonts w:cs="Times New Roman"/>
                <w:sz w:val="22"/>
                <w:szCs w:val="22"/>
              </w:rPr>
            </w:pPr>
            <w:r w:rsidRPr="00DA1E7F">
              <w:rPr>
                <w:rFonts w:cs="Times New Roman"/>
                <w:sz w:val="22"/>
                <w:szCs w:val="22"/>
              </w:rPr>
              <w:t>Познавательные: анализ, сравнение, обобщение, подведение под понятие, постановка и формулирование проблемы, построение речевого высказывания</w:t>
            </w:r>
          </w:p>
          <w:p w:rsidR="00DA1E7F" w:rsidRPr="00DA1E7F" w:rsidRDefault="00DA1E7F" w:rsidP="00DA1E7F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</w:tc>
      </w:tr>
      <w:tr w:rsidR="00044184" w:rsidRPr="00691414" w:rsidTr="0039286E">
        <w:tc>
          <w:tcPr>
            <w:tcW w:w="1951" w:type="dxa"/>
            <w:shd w:val="clear" w:color="auto" w:fill="auto"/>
          </w:tcPr>
          <w:p w:rsidR="00044184" w:rsidRDefault="00AA4910" w:rsidP="00EC074C">
            <w:pPr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  <w:lang w:val="en-US"/>
              </w:rPr>
              <w:lastRenderedPageBreak/>
              <w:t>IV</w:t>
            </w:r>
            <w:r w:rsidRPr="00DA1E7F">
              <w:rPr>
                <w:sz w:val="22"/>
                <w:szCs w:val="22"/>
              </w:rPr>
              <w:t>. Физминутка</w:t>
            </w:r>
          </w:p>
          <w:p w:rsidR="003E59AB" w:rsidRPr="00DA1E7F" w:rsidRDefault="003E59AB" w:rsidP="00EC07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мин</w:t>
            </w:r>
          </w:p>
        </w:tc>
        <w:tc>
          <w:tcPr>
            <w:tcW w:w="1559" w:type="dxa"/>
            <w:shd w:val="clear" w:color="auto" w:fill="auto"/>
          </w:tcPr>
          <w:p w:rsidR="00044184" w:rsidRPr="00DA1E7F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44184" w:rsidRPr="00DA1E7F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AC33A1" w:rsidRPr="00DA1E7F" w:rsidRDefault="00AA4910" w:rsidP="00AC33A1">
            <w:pPr>
              <w:ind w:left="-54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>(М</w:t>
            </w:r>
          </w:p>
          <w:p w:rsidR="00C2172E" w:rsidRPr="00C2172E" w:rsidRDefault="00AC33A1" w:rsidP="00C2172E">
            <w:pPr>
              <w:rPr>
                <w:rFonts w:cs="Times New Roman"/>
                <w:b/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 xml:space="preserve">       </w:t>
            </w:r>
            <w:r w:rsidR="00DA1E7F">
              <w:rPr>
                <w:sz w:val="22"/>
                <w:szCs w:val="22"/>
              </w:rPr>
              <w:t xml:space="preserve"> </w:t>
            </w:r>
            <w:r w:rsidR="00E330EF">
              <w:rPr>
                <w:sz w:val="22"/>
                <w:szCs w:val="22"/>
              </w:rPr>
              <w:t xml:space="preserve"> </w:t>
            </w:r>
            <w:r w:rsidR="00C2172E" w:rsidRPr="00C2172E">
              <w:rPr>
                <w:rFonts w:cs="Times New Roman"/>
                <w:b/>
                <w:sz w:val="22"/>
                <w:szCs w:val="22"/>
                <w:u w:val="single"/>
              </w:rPr>
              <w:t xml:space="preserve">Слайд </w:t>
            </w:r>
            <w:r w:rsidR="00C2172E">
              <w:rPr>
                <w:rFonts w:cs="Times New Roman"/>
                <w:b/>
                <w:sz w:val="22"/>
                <w:szCs w:val="22"/>
                <w:u w:val="single"/>
              </w:rPr>
              <w:t>11</w:t>
            </w:r>
          </w:p>
          <w:p w:rsidR="00AC33A1" w:rsidRPr="00DA1E7F" w:rsidRDefault="00C2172E" w:rsidP="00AC33A1">
            <w:pPr>
              <w:ind w:left="-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AA4910" w:rsidRPr="00DA1E7F">
              <w:rPr>
                <w:sz w:val="22"/>
                <w:szCs w:val="22"/>
              </w:rPr>
              <w:t>Мы все вместе улыбнемся,</w:t>
            </w:r>
          </w:p>
          <w:p w:rsidR="00AC33A1" w:rsidRPr="00DA1E7F" w:rsidRDefault="00AC33A1" w:rsidP="00AC33A1">
            <w:pPr>
              <w:ind w:left="-54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 xml:space="preserve">       </w:t>
            </w:r>
            <w:r w:rsidR="00DA1E7F">
              <w:rPr>
                <w:sz w:val="22"/>
                <w:szCs w:val="22"/>
              </w:rPr>
              <w:t xml:space="preserve"> </w:t>
            </w:r>
            <w:r w:rsidR="00E330EF">
              <w:rPr>
                <w:sz w:val="22"/>
                <w:szCs w:val="22"/>
              </w:rPr>
              <w:t xml:space="preserve"> </w:t>
            </w:r>
            <w:r w:rsidRPr="00DA1E7F">
              <w:rPr>
                <w:sz w:val="22"/>
                <w:szCs w:val="22"/>
              </w:rPr>
              <w:t>Под</w:t>
            </w:r>
            <w:r w:rsidR="00AA4910" w:rsidRPr="00DA1E7F">
              <w:rPr>
                <w:sz w:val="22"/>
                <w:szCs w:val="22"/>
              </w:rPr>
              <w:t>мигнем слегка друг другу,</w:t>
            </w:r>
          </w:p>
          <w:p w:rsidR="00AC33A1" w:rsidRPr="00DA1E7F" w:rsidRDefault="00AC33A1" w:rsidP="00AA4910">
            <w:pPr>
              <w:ind w:left="-54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 xml:space="preserve">Ва   </w:t>
            </w:r>
          </w:p>
          <w:p w:rsidR="00AC33A1" w:rsidRPr="00DA1E7F" w:rsidRDefault="00AC33A1" w:rsidP="00AA4910">
            <w:pPr>
              <w:ind w:left="-540"/>
              <w:rPr>
                <w:sz w:val="22"/>
                <w:szCs w:val="22"/>
              </w:rPr>
            </w:pPr>
          </w:p>
          <w:p w:rsidR="00E330EF" w:rsidRDefault="00AC33A1" w:rsidP="00AA4910">
            <w:pPr>
              <w:ind w:left="-54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 xml:space="preserve">       </w:t>
            </w:r>
            <w:r w:rsidR="00E330EF">
              <w:rPr>
                <w:sz w:val="22"/>
                <w:szCs w:val="22"/>
              </w:rPr>
              <w:t xml:space="preserve"> </w:t>
            </w:r>
          </w:p>
          <w:p w:rsidR="00AC33A1" w:rsidRPr="00DA1E7F" w:rsidRDefault="00E330EF" w:rsidP="00E330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Вп</w:t>
            </w:r>
            <w:r w:rsidR="00AC33A1" w:rsidRPr="00DA1E7F">
              <w:rPr>
                <w:sz w:val="22"/>
                <w:szCs w:val="22"/>
              </w:rPr>
              <w:t xml:space="preserve">раво,  </w:t>
            </w:r>
            <w:r w:rsidR="00AA4910" w:rsidRPr="00DA1E7F">
              <w:rPr>
                <w:sz w:val="22"/>
                <w:szCs w:val="22"/>
              </w:rPr>
              <w:t xml:space="preserve">влево повернемся </w:t>
            </w:r>
          </w:p>
          <w:p w:rsidR="00AA4910" w:rsidRPr="00DA1E7F" w:rsidRDefault="00AC33A1" w:rsidP="00AA4910">
            <w:pPr>
              <w:ind w:left="-54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>( п</w:t>
            </w:r>
          </w:p>
          <w:p w:rsidR="00AC33A1" w:rsidRPr="00DA1E7F" w:rsidRDefault="00AA4910" w:rsidP="00AA4910">
            <w:pPr>
              <w:ind w:left="-54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>И к</w:t>
            </w:r>
            <w:r w:rsidR="00AC33A1" w:rsidRPr="00DA1E7F">
              <w:rPr>
                <w:sz w:val="22"/>
                <w:szCs w:val="22"/>
              </w:rPr>
              <w:t xml:space="preserve"> </w:t>
            </w:r>
          </w:p>
          <w:p w:rsidR="00AC33A1" w:rsidRPr="00DA1E7F" w:rsidRDefault="00AC33A1" w:rsidP="00AA4910">
            <w:pPr>
              <w:ind w:left="-540"/>
              <w:rPr>
                <w:sz w:val="22"/>
                <w:szCs w:val="22"/>
              </w:rPr>
            </w:pPr>
          </w:p>
          <w:p w:rsidR="00AC33A1" w:rsidRPr="00DA1E7F" w:rsidRDefault="00AC33A1" w:rsidP="00AA4910">
            <w:pPr>
              <w:ind w:left="-54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 xml:space="preserve">   </w:t>
            </w:r>
          </w:p>
          <w:p w:rsidR="00E330EF" w:rsidRDefault="00AC33A1" w:rsidP="00AA4910">
            <w:pPr>
              <w:ind w:left="-54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 xml:space="preserve">       </w:t>
            </w:r>
            <w:r w:rsidR="00E330EF">
              <w:rPr>
                <w:sz w:val="22"/>
                <w:szCs w:val="22"/>
              </w:rPr>
              <w:t xml:space="preserve">   </w:t>
            </w:r>
            <w:r w:rsidRPr="00DA1E7F">
              <w:rPr>
                <w:sz w:val="22"/>
                <w:szCs w:val="22"/>
              </w:rPr>
              <w:t>И к</w:t>
            </w:r>
            <w:r w:rsidR="00AA4910" w:rsidRPr="00DA1E7F">
              <w:rPr>
                <w:sz w:val="22"/>
                <w:szCs w:val="22"/>
              </w:rPr>
              <w:t>ивнем</w:t>
            </w:r>
            <w:r w:rsidRPr="00DA1E7F">
              <w:rPr>
                <w:sz w:val="22"/>
                <w:szCs w:val="22"/>
              </w:rPr>
              <w:t xml:space="preserve"> затем по кругу.</w:t>
            </w:r>
          </w:p>
          <w:p w:rsidR="00AA4910" w:rsidRPr="00DA1E7F" w:rsidRDefault="00E330EF" w:rsidP="00AA4910">
            <w:pPr>
              <w:ind w:left="-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AC33A1" w:rsidRPr="00DA1E7F">
              <w:rPr>
                <w:sz w:val="22"/>
                <w:szCs w:val="22"/>
              </w:rPr>
              <w:t xml:space="preserve"> </w:t>
            </w:r>
          </w:p>
          <w:p w:rsidR="00AC33A1" w:rsidRPr="00DA1E7F" w:rsidRDefault="00AA4910" w:rsidP="00AC33A1">
            <w:pPr>
              <w:ind w:left="-54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 xml:space="preserve">Все </w:t>
            </w:r>
            <w:r w:rsidR="00E330EF">
              <w:rPr>
                <w:sz w:val="22"/>
                <w:szCs w:val="22"/>
              </w:rPr>
              <w:t xml:space="preserve">  Все </w:t>
            </w:r>
            <w:r w:rsidR="00AC33A1" w:rsidRPr="00DA1E7F">
              <w:rPr>
                <w:sz w:val="22"/>
                <w:szCs w:val="22"/>
              </w:rPr>
              <w:t xml:space="preserve">идеи победили </w:t>
            </w:r>
          </w:p>
          <w:p w:rsidR="00AC33A1" w:rsidRPr="00DA1E7F" w:rsidRDefault="00AC33A1" w:rsidP="00AC33A1">
            <w:pPr>
              <w:ind w:left="-54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 xml:space="preserve">В    </w:t>
            </w:r>
          </w:p>
          <w:p w:rsidR="00AA4910" w:rsidRPr="00DA1E7F" w:rsidRDefault="00AC33A1" w:rsidP="00AC33A1">
            <w:pPr>
              <w:ind w:left="-54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 xml:space="preserve">       </w:t>
            </w:r>
            <w:r w:rsidR="00E330EF">
              <w:rPr>
                <w:sz w:val="22"/>
                <w:szCs w:val="22"/>
              </w:rPr>
              <w:t xml:space="preserve">   </w:t>
            </w:r>
            <w:r w:rsidRPr="00DA1E7F">
              <w:rPr>
                <w:sz w:val="22"/>
                <w:szCs w:val="22"/>
              </w:rPr>
              <w:t xml:space="preserve">Вверх взметнулись наши руки. </w:t>
            </w:r>
          </w:p>
          <w:p w:rsidR="00AC33A1" w:rsidRPr="00DA1E7F" w:rsidRDefault="00AC33A1" w:rsidP="00AC33A1">
            <w:pPr>
              <w:ind w:left="-540"/>
              <w:rPr>
                <w:sz w:val="22"/>
                <w:szCs w:val="22"/>
              </w:rPr>
            </w:pPr>
          </w:p>
          <w:p w:rsidR="00E330EF" w:rsidRDefault="00AC33A1" w:rsidP="00AA4910">
            <w:pPr>
              <w:ind w:left="-54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 xml:space="preserve">Гр   </w:t>
            </w:r>
            <w:r w:rsidR="00E330EF">
              <w:rPr>
                <w:sz w:val="22"/>
                <w:szCs w:val="22"/>
              </w:rPr>
              <w:t xml:space="preserve">  </w:t>
            </w:r>
          </w:p>
          <w:p w:rsidR="00AA4910" w:rsidRPr="00DA1E7F" w:rsidRDefault="00E330EF" w:rsidP="00AA4910">
            <w:pPr>
              <w:ind w:left="-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AC33A1" w:rsidRPr="00DA1E7F">
              <w:rPr>
                <w:sz w:val="22"/>
                <w:szCs w:val="22"/>
              </w:rPr>
              <w:t xml:space="preserve">Груз </w:t>
            </w:r>
            <w:r w:rsidR="00AA4910" w:rsidRPr="00DA1E7F">
              <w:rPr>
                <w:sz w:val="22"/>
                <w:szCs w:val="22"/>
              </w:rPr>
              <w:t>забот с себя стряхнули</w:t>
            </w:r>
          </w:p>
          <w:p w:rsidR="00AC33A1" w:rsidRPr="00DA1E7F" w:rsidRDefault="00AA4910" w:rsidP="00AC33A1">
            <w:pPr>
              <w:ind w:left="-54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 xml:space="preserve">И </w:t>
            </w:r>
            <w:r w:rsidR="00AC33A1" w:rsidRPr="00DA1E7F">
              <w:rPr>
                <w:sz w:val="22"/>
                <w:szCs w:val="22"/>
              </w:rPr>
              <w:t xml:space="preserve">       </w:t>
            </w:r>
          </w:p>
          <w:p w:rsidR="00044184" w:rsidRPr="00DA1E7F" w:rsidRDefault="00AC33A1" w:rsidP="00AC33A1">
            <w:pPr>
              <w:ind w:left="-540"/>
              <w:rPr>
                <w:rFonts w:cs="Times New Roman"/>
                <w:sz w:val="22"/>
                <w:szCs w:val="22"/>
                <w:lang w:eastAsia="ru-RU"/>
              </w:rPr>
            </w:pPr>
            <w:r w:rsidRPr="00DA1E7F">
              <w:rPr>
                <w:sz w:val="22"/>
                <w:szCs w:val="22"/>
              </w:rPr>
              <w:t xml:space="preserve">       </w:t>
            </w:r>
            <w:r w:rsidR="00E330EF">
              <w:rPr>
                <w:sz w:val="22"/>
                <w:szCs w:val="22"/>
              </w:rPr>
              <w:t xml:space="preserve">  </w:t>
            </w:r>
            <w:r w:rsidRPr="00DA1E7F">
              <w:rPr>
                <w:sz w:val="22"/>
                <w:szCs w:val="22"/>
              </w:rPr>
              <w:t xml:space="preserve">И </w:t>
            </w:r>
            <w:r w:rsidR="00AA4910" w:rsidRPr="00DA1E7F">
              <w:rPr>
                <w:sz w:val="22"/>
                <w:szCs w:val="22"/>
              </w:rPr>
              <w:t xml:space="preserve">продолжим путь науки. </w:t>
            </w:r>
          </w:p>
        </w:tc>
        <w:tc>
          <w:tcPr>
            <w:tcW w:w="2126" w:type="dxa"/>
            <w:shd w:val="clear" w:color="auto" w:fill="auto"/>
          </w:tcPr>
          <w:p w:rsidR="00DA1E7F" w:rsidRDefault="00AA4910" w:rsidP="00AA4910">
            <w:pPr>
              <w:ind w:left="-54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>У</w:t>
            </w:r>
            <w:r w:rsidR="00DA1E7F">
              <w:rPr>
                <w:sz w:val="22"/>
                <w:szCs w:val="22"/>
              </w:rPr>
              <w:t xml:space="preserve">  </w:t>
            </w:r>
          </w:p>
          <w:p w:rsidR="00C2172E" w:rsidRDefault="00C2172E" w:rsidP="00DA1E7F">
            <w:pPr>
              <w:rPr>
                <w:sz w:val="22"/>
                <w:szCs w:val="22"/>
              </w:rPr>
            </w:pPr>
          </w:p>
          <w:p w:rsidR="00AC33A1" w:rsidRPr="00DA1E7F" w:rsidRDefault="00DA1E7F" w:rsidP="00DA1E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</w:t>
            </w:r>
            <w:r w:rsidR="00AC33A1" w:rsidRPr="00DA1E7F">
              <w:rPr>
                <w:sz w:val="22"/>
                <w:szCs w:val="22"/>
              </w:rPr>
              <w:t xml:space="preserve">ники  </w:t>
            </w:r>
          </w:p>
          <w:p w:rsidR="00AC33A1" w:rsidRPr="00DA1E7F" w:rsidRDefault="00DA1E7F" w:rsidP="00AA4910">
            <w:pPr>
              <w:ind w:left="-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по</w:t>
            </w:r>
            <w:r w:rsidR="00AC33A1" w:rsidRPr="00DA1E7F">
              <w:rPr>
                <w:sz w:val="22"/>
                <w:szCs w:val="22"/>
              </w:rPr>
              <w:t xml:space="preserve">вторяют </w:t>
            </w:r>
          </w:p>
          <w:p w:rsidR="00AC33A1" w:rsidRPr="00DA1E7F" w:rsidRDefault="00AC33A1" w:rsidP="00AA4910">
            <w:pPr>
              <w:ind w:left="-54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 xml:space="preserve">       </w:t>
            </w:r>
            <w:r w:rsidR="00DA1E7F">
              <w:rPr>
                <w:sz w:val="22"/>
                <w:szCs w:val="22"/>
              </w:rPr>
              <w:t xml:space="preserve">  </w:t>
            </w:r>
            <w:r w:rsidRPr="00DA1E7F">
              <w:rPr>
                <w:sz w:val="22"/>
                <w:szCs w:val="22"/>
              </w:rPr>
              <w:t>дви</w:t>
            </w:r>
            <w:r w:rsidR="00AA4910" w:rsidRPr="00DA1E7F">
              <w:rPr>
                <w:sz w:val="22"/>
                <w:szCs w:val="22"/>
              </w:rPr>
              <w:t xml:space="preserve">жения </w:t>
            </w:r>
          </w:p>
          <w:p w:rsidR="00AA4910" w:rsidRPr="00DA1E7F" w:rsidRDefault="00DA1E7F" w:rsidP="00AA4910">
            <w:pPr>
              <w:ind w:left="-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з</w:t>
            </w:r>
            <w:r w:rsidR="00AC33A1" w:rsidRPr="00DA1E7F">
              <w:rPr>
                <w:sz w:val="22"/>
                <w:szCs w:val="22"/>
              </w:rPr>
              <w:t>а учителем</w:t>
            </w:r>
          </w:p>
          <w:p w:rsidR="00044184" w:rsidRPr="00DA1E7F" w:rsidRDefault="00044184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AC33A1" w:rsidRPr="00DA1E7F" w:rsidRDefault="00AC33A1" w:rsidP="00AC33A1">
            <w:pPr>
              <w:suppressAutoHyphens w:val="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>повороты влево- вправо</w:t>
            </w:r>
          </w:p>
          <w:p w:rsidR="00AC33A1" w:rsidRPr="00DA1E7F" w:rsidRDefault="00AC33A1" w:rsidP="00AC33A1">
            <w:pPr>
              <w:suppressAutoHyphens w:val="0"/>
              <w:rPr>
                <w:sz w:val="22"/>
                <w:szCs w:val="22"/>
              </w:rPr>
            </w:pPr>
          </w:p>
          <w:p w:rsidR="00AC33A1" w:rsidRPr="00DA1E7F" w:rsidRDefault="00AC33A1" w:rsidP="00AC33A1">
            <w:pPr>
              <w:suppressAutoHyphens w:val="0"/>
              <w:rPr>
                <w:sz w:val="22"/>
                <w:szCs w:val="22"/>
              </w:rPr>
            </w:pPr>
          </w:p>
          <w:p w:rsidR="00AC33A1" w:rsidRPr="00DA1E7F" w:rsidRDefault="00AC33A1" w:rsidP="00AC33A1">
            <w:pPr>
              <w:suppressAutoHyphens w:val="0"/>
              <w:rPr>
                <w:sz w:val="22"/>
                <w:szCs w:val="22"/>
              </w:rPr>
            </w:pPr>
          </w:p>
          <w:p w:rsidR="00AC33A1" w:rsidRPr="00DA1E7F" w:rsidRDefault="00AC33A1" w:rsidP="00AC33A1">
            <w:pPr>
              <w:suppressAutoHyphens w:val="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>наклоны влево-вправо</w:t>
            </w:r>
          </w:p>
          <w:p w:rsidR="00AC33A1" w:rsidRPr="00DA1E7F" w:rsidRDefault="00AC33A1" w:rsidP="00AC33A1">
            <w:pPr>
              <w:suppressAutoHyphens w:val="0"/>
              <w:rPr>
                <w:sz w:val="22"/>
                <w:szCs w:val="22"/>
              </w:rPr>
            </w:pPr>
          </w:p>
          <w:p w:rsidR="00E330EF" w:rsidRDefault="00E330EF" w:rsidP="00AC33A1">
            <w:pPr>
              <w:suppressAutoHyphens w:val="0"/>
              <w:rPr>
                <w:sz w:val="22"/>
                <w:szCs w:val="22"/>
              </w:rPr>
            </w:pPr>
          </w:p>
          <w:p w:rsidR="00AC33A1" w:rsidRPr="00DA1E7F" w:rsidRDefault="00AC33A1" w:rsidP="00AC33A1">
            <w:pPr>
              <w:suppressAutoHyphens w:val="0"/>
              <w:rPr>
                <w:sz w:val="22"/>
                <w:szCs w:val="22"/>
              </w:rPr>
            </w:pPr>
            <w:r w:rsidRPr="00DA1E7F">
              <w:rPr>
                <w:sz w:val="22"/>
                <w:szCs w:val="22"/>
              </w:rPr>
              <w:t>поднимают руки вверх- вниз</w:t>
            </w:r>
          </w:p>
          <w:p w:rsidR="00AC33A1" w:rsidRPr="00DA1E7F" w:rsidRDefault="00AC33A1" w:rsidP="00AC33A1">
            <w:pPr>
              <w:suppressAutoHyphens w:val="0"/>
              <w:rPr>
                <w:sz w:val="22"/>
                <w:szCs w:val="22"/>
              </w:rPr>
            </w:pPr>
          </w:p>
          <w:p w:rsidR="00AC33A1" w:rsidRPr="00DA1E7F" w:rsidRDefault="00AC33A1" w:rsidP="00AC33A1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  <w:r w:rsidRPr="00DA1E7F">
              <w:rPr>
                <w:sz w:val="22"/>
                <w:szCs w:val="22"/>
              </w:rPr>
              <w:t>встряхнули кистями рук</w:t>
            </w:r>
          </w:p>
        </w:tc>
        <w:tc>
          <w:tcPr>
            <w:tcW w:w="1702" w:type="dxa"/>
            <w:shd w:val="clear" w:color="auto" w:fill="auto"/>
          </w:tcPr>
          <w:p w:rsidR="00044184" w:rsidRPr="00691414" w:rsidRDefault="00044184" w:rsidP="00F505A4">
            <w:pPr>
              <w:suppressAutoHyphens w:val="0"/>
              <w:ind w:firstLine="709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44184" w:rsidRPr="00691414" w:rsidRDefault="00044184" w:rsidP="00F505A4">
            <w:pPr>
              <w:suppressAutoHyphens w:val="0"/>
              <w:ind w:firstLine="709"/>
              <w:rPr>
                <w:rFonts w:cs="Times New Roman"/>
                <w:color w:val="000000"/>
                <w:lang w:eastAsia="ru-RU"/>
              </w:rPr>
            </w:pPr>
          </w:p>
        </w:tc>
      </w:tr>
      <w:tr w:rsidR="00AC33A1" w:rsidRPr="00691414" w:rsidTr="0039286E">
        <w:tc>
          <w:tcPr>
            <w:tcW w:w="1951" w:type="dxa"/>
            <w:shd w:val="clear" w:color="auto" w:fill="auto"/>
          </w:tcPr>
          <w:p w:rsidR="00AC33A1" w:rsidRDefault="00083C31" w:rsidP="00AC33A1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V. Первичное применение новых</w:t>
            </w:r>
            <w:r w:rsidR="00AC33A1" w:rsidRPr="0058336B">
              <w:rPr>
                <w:rFonts w:cs="Times New Roman"/>
                <w:sz w:val="22"/>
                <w:szCs w:val="22"/>
              </w:rPr>
              <w:t xml:space="preserve"> знани</w:t>
            </w:r>
            <w:r>
              <w:rPr>
                <w:rFonts w:cs="Times New Roman"/>
                <w:sz w:val="22"/>
                <w:szCs w:val="22"/>
              </w:rPr>
              <w:t>й</w:t>
            </w:r>
          </w:p>
          <w:p w:rsidR="003E59AB" w:rsidRPr="0021258A" w:rsidRDefault="0021258A" w:rsidP="00AC33A1">
            <w:pPr>
              <w:rPr>
                <w:rFonts w:cs="Times New Roman"/>
                <w:sz w:val="22"/>
                <w:szCs w:val="22"/>
              </w:rPr>
            </w:pPr>
            <w:r w:rsidRPr="0021258A">
              <w:rPr>
                <w:rFonts w:cs="Times New Roman"/>
                <w:sz w:val="22"/>
                <w:szCs w:val="22"/>
              </w:rPr>
              <w:t>5</w:t>
            </w:r>
            <w:r w:rsidR="003E59AB" w:rsidRPr="0021258A">
              <w:rPr>
                <w:rFonts w:cs="Times New Roman"/>
                <w:sz w:val="22"/>
                <w:szCs w:val="22"/>
              </w:rPr>
              <w:t xml:space="preserve"> мин</w:t>
            </w:r>
          </w:p>
          <w:p w:rsidR="00AC33A1" w:rsidRPr="0058336B" w:rsidRDefault="00AC33A1" w:rsidP="00EC074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58336B" w:rsidRDefault="00AC33A1" w:rsidP="000E2C29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>Б)</w:t>
            </w:r>
            <w:r w:rsidRPr="0058336B">
              <w:rPr>
                <w:rFonts w:cs="Times New Roman"/>
                <w:position w:val="-102"/>
                <w:sz w:val="22"/>
                <w:szCs w:val="22"/>
              </w:rPr>
              <w:object w:dxaOrig="240" w:dyaOrig="1400">
                <v:shape id="_x0000_i1031" type="#_x0000_t75" style="width:12.25pt;height:70.45pt" o:ole="">
                  <v:imagedata r:id="rId12" o:title=""/>
                </v:shape>
                <o:OLEObject Type="Embed" ProgID="Equation.3" ShapeID="_x0000_i1031" DrawAspect="Content" ObjectID="_1574335362" r:id="rId13"/>
              </w:object>
            </w:r>
            <w:r w:rsidRPr="0058336B">
              <w:rPr>
                <w:rFonts w:cs="Times New Roman"/>
                <w:sz w:val="22"/>
                <w:szCs w:val="22"/>
              </w:rPr>
              <w:t xml:space="preserve">+ </w:t>
            </w:r>
            <w:r w:rsidRPr="0058336B">
              <w:rPr>
                <w:rFonts w:cs="Times New Roman"/>
                <w:position w:val="-102"/>
                <w:sz w:val="22"/>
                <w:szCs w:val="22"/>
              </w:rPr>
              <w:object w:dxaOrig="240" w:dyaOrig="1400">
                <v:shape id="_x0000_i1032" type="#_x0000_t75" style="width:12.25pt;height:70.45pt" o:ole="">
                  <v:imagedata r:id="rId14" o:title=""/>
                </v:shape>
                <o:OLEObject Type="Embed" ProgID="Equation.3" ShapeID="_x0000_i1032" DrawAspect="Content" ObjectID="_1574335363" r:id="rId15"/>
              </w:object>
            </w:r>
            <w:r w:rsidRPr="0058336B">
              <w:rPr>
                <w:rFonts w:cs="Times New Roman"/>
                <w:sz w:val="22"/>
                <w:szCs w:val="22"/>
              </w:rPr>
              <w:t xml:space="preserve">         А)</w:t>
            </w:r>
            <w:r w:rsidRPr="0058336B">
              <w:rPr>
                <w:rFonts w:cs="Times New Roman"/>
                <w:position w:val="-66"/>
                <w:sz w:val="22"/>
                <w:szCs w:val="22"/>
              </w:rPr>
              <w:object w:dxaOrig="320" w:dyaOrig="1040">
                <v:shape id="_x0000_i1033" type="#_x0000_t75" style="width:16.1pt;height:51.3pt" o:ole="">
                  <v:imagedata r:id="rId16" o:title=""/>
                </v:shape>
                <o:OLEObject Type="Embed" ProgID="Equation.3" ShapeID="_x0000_i1033" DrawAspect="Content" ObjectID="_1574335364" r:id="rId17"/>
              </w:object>
            </w:r>
            <w:r w:rsidRPr="0058336B">
              <w:rPr>
                <w:rFonts w:cs="Times New Roman"/>
                <w:sz w:val="22"/>
                <w:szCs w:val="22"/>
              </w:rPr>
              <w:t xml:space="preserve">+ </w:t>
            </w:r>
            <w:r w:rsidRPr="0058336B">
              <w:rPr>
                <w:rFonts w:cs="Times New Roman"/>
                <w:position w:val="-66"/>
                <w:sz w:val="22"/>
                <w:szCs w:val="22"/>
              </w:rPr>
              <w:object w:dxaOrig="320" w:dyaOrig="1040">
                <v:shape id="_x0000_i1034" type="#_x0000_t75" style="width:16.1pt;height:51.3pt" o:ole="">
                  <v:imagedata r:id="rId18" o:title=""/>
                </v:shape>
                <o:OLEObject Type="Embed" ProgID="Equation.3" ShapeID="_x0000_i1034" DrawAspect="Content" ObjectID="_1574335365" r:id="rId19"/>
              </w:object>
            </w:r>
            <w:r w:rsidRPr="0058336B">
              <w:rPr>
                <w:rFonts w:cs="Times New Roman"/>
                <w:sz w:val="22"/>
                <w:szCs w:val="22"/>
              </w:rPr>
              <w:t xml:space="preserve">       </w:t>
            </w:r>
          </w:p>
          <w:p w:rsidR="00AC33A1" w:rsidRPr="0058336B" w:rsidRDefault="00AC33A1" w:rsidP="000E2C29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lastRenderedPageBreak/>
              <w:t>О)</w:t>
            </w:r>
            <w:r w:rsidRPr="0058336B">
              <w:rPr>
                <w:rFonts w:cs="Times New Roman"/>
                <w:position w:val="-66"/>
                <w:sz w:val="22"/>
                <w:szCs w:val="22"/>
              </w:rPr>
              <w:object w:dxaOrig="440" w:dyaOrig="1040">
                <v:shape id="_x0000_i1035" type="#_x0000_t75" style="width:21.45pt;height:51.3pt" o:ole="">
                  <v:imagedata r:id="rId20" o:title=""/>
                </v:shape>
                <o:OLEObject Type="Embed" ProgID="Equation.3" ShapeID="_x0000_i1035" DrawAspect="Content" ObjectID="_1574335366" r:id="rId21"/>
              </w:object>
            </w:r>
            <w:r w:rsidRPr="0058336B">
              <w:rPr>
                <w:rFonts w:cs="Times New Roman"/>
                <w:sz w:val="22"/>
                <w:szCs w:val="22"/>
              </w:rPr>
              <w:t xml:space="preserve">- </w:t>
            </w:r>
            <w:r w:rsidRPr="0058336B">
              <w:rPr>
                <w:rFonts w:cs="Times New Roman"/>
                <w:position w:val="-66"/>
                <w:sz w:val="22"/>
                <w:szCs w:val="22"/>
              </w:rPr>
              <w:object w:dxaOrig="440" w:dyaOrig="1040">
                <v:shape id="_x0000_i1036" type="#_x0000_t75" style="width:21.45pt;height:51.3pt" o:ole="">
                  <v:imagedata r:id="rId22" o:title=""/>
                </v:shape>
                <o:OLEObject Type="Embed" ProgID="Equation.3" ShapeID="_x0000_i1036" DrawAspect="Content" ObjectID="_1574335367" r:id="rId23"/>
              </w:object>
            </w:r>
            <w:r w:rsidRPr="0058336B">
              <w:rPr>
                <w:rFonts w:cs="Times New Roman"/>
                <w:sz w:val="22"/>
                <w:szCs w:val="22"/>
              </w:rPr>
              <w:t xml:space="preserve">          С)</w:t>
            </w:r>
            <w:r w:rsidRPr="0058336B">
              <w:rPr>
                <w:rFonts w:cs="Times New Roman"/>
                <w:position w:val="-102"/>
                <w:sz w:val="22"/>
                <w:szCs w:val="22"/>
              </w:rPr>
              <w:object w:dxaOrig="220" w:dyaOrig="1400">
                <v:shape id="_x0000_i1037" type="#_x0000_t75" style="width:10.7pt;height:70.45pt" o:ole="">
                  <v:imagedata r:id="rId24" o:title=""/>
                </v:shape>
                <o:OLEObject Type="Embed" ProgID="Equation.3" ShapeID="_x0000_i1037" DrawAspect="Content" ObjectID="_1574335368" r:id="rId25"/>
              </w:object>
            </w:r>
            <w:r w:rsidRPr="0058336B">
              <w:rPr>
                <w:rFonts w:cs="Times New Roman"/>
                <w:sz w:val="22"/>
                <w:szCs w:val="22"/>
              </w:rPr>
              <w:t xml:space="preserve">+ </w:t>
            </w:r>
            <w:r w:rsidRPr="0058336B">
              <w:rPr>
                <w:rFonts w:cs="Times New Roman"/>
                <w:position w:val="-66"/>
                <w:sz w:val="22"/>
                <w:szCs w:val="22"/>
              </w:rPr>
              <w:object w:dxaOrig="240" w:dyaOrig="1040">
                <v:shape id="_x0000_i1038" type="#_x0000_t75" style="width:12.25pt;height:51.3pt" o:ole="">
                  <v:imagedata r:id="rId26" o:title=""/>
                </v:shape>
                <o:OLEObject Type="Embed" ProgID="Equation.3" ShapeID="_x0000_i1038" DrawAspect="Content" ObjectID="_1574335369" r:id="rId27"/>
              </w:object>
            </w:r>
            <w:r w:rsidRPr="0058336B">
              <w:rPr>
                <w:rFonts w:cs="Times New Roman"/>
                <w:sz w:val="22"/>
                <w:szCs w:val="22"/>
              </w:rPr>
              <w:t xml:space="preserve">       К)</w:t>
            </w:r>
            <w:r w:rsidRPr="0058336B">
              <w:rPr>
                <w:rFonts w:cs="Times New Roman"/>
                <w:position w:val="-66"/>
                <w:sz w:val="22"/>
                <w:szCs w:val="22"/>
              </w:rPr>
              <w:object w:dxaOrig="440" w:dyaOrig="1040">
                <v:shape id="_x0000_i1039" type="#_x0000_t75" style="width:21.45pt;height:51.3pt" o:ole="">
                  <v:imagedata r:id="rId28" o:title=""/>
                </v:shape>
                <o:OLEObject Type="Embed" ProgID="Equation.3" ShapeID="_x0000_i1039" DrawAspect="Content" ObjectID="_1574335370" r:id="rId29"/>
              </w:object>
            </w:r>
            <w:r w:rsidRPr="0058336B">
              <w:rPr>
                <w:rFonts w:cs="Times New Roman"/>
                <w:sz w:val="22"/>
                <w:szCs w:val="22"/>
              </w:rPr>
              <w:t xml:space="preserve">+ </w:t>
            </w:r>
            <w:r w:rsidRPr="0058336B">
              <w:rPr>
                <w:rFonts w:cs="Times New Roman"/>
                <w:position w:val="-66"/>
                <w:sz w:val="22"/>
                <w:szCs w:val="22"/>
              </w:rPr>
              <w:object w:dxaOrig="440" w:dyaOrig="1040">
                <v:shape id="_x0000_i1040" type="#_x0000_t75" style="width:21.45pt;height:51.3pt" o:ole="">
                  <v:imagedata r:id="rId30" o:title=""/>
                </v:shape>
                <o:OLEObject Type="Embed" ProgID="Equation.3" ShapeID="_x0000_i1040" DrawAspect="Content" ObjectID="_1574335371" r:id="rId31"/>
              </w:object>
            </w:r>
            <w:r w:rsidRPr="0058336B">
              <w:rPr>
                <w:rFonts w:cs="Times New Roman"/>
                <w:sz w:val="22"/>
                <w:szCs w:val="22"/>
              </w:rPr>
              <w:t xml:space="preserve">         А)</w:t>
            </w:r>
            <w:r w:rsidRPr="0058336B">
              <w:rPr>
                <w:rFonts w:cs="Times New Roman"/>
                <w:position w:val="-66"/>
                <w:sz w:val="22"/>
                <w:szCs w:val="22"/>
              </w:rPr>
              <w:object w:dxaOrig="240" w:dyaOrig="1040">
                <v:shape id="_x0000_i1041" type="#_x0000_t75" style="width:12.25pt;height:51.3pt" o:ole="">
                  <v:imagedata r:id="rId32" o:title=""/>
                </v:shape>
                <o:OLEObject Type="Embed" ProgID="Equation.3" ShapeID="_x0000_i1041" DrawAspect="Content" ObjectID="_1574335372" r:id="rId33"/>
              </w:object>
            </w:r>
            <w:r w:rsidRPr="0058336B">
              <w:rPr>
                <w:rFonts w:cs="Times New Roman"/>
                <w:sz w:val="22"/>
                <w:szCs w:val="22"/>
              </w:rPr>
              <w:t xml:space="preserve">- </w:t>
            </w:r>
            <w:r w:rsidRPr="0058336B">
              <w:rPr>
                <w:rFonts w:cs="Times New Roman"/>
                <w:position w:val="-66"/>
                <w:sz w:val="22"/>
                <w:szCs w:val="22"/>
              </w:rPr>
              <w:object w:dxaOrig="240" w:dyaOrig="1040">
                <v:shape id="_x0000_i1042" type="#_x0000_t75" style="width:12.25pt;height:51.3pt" o:ole="">
                  <v:imagedata r:id="rId34" o:title=""/>
                </v:shape>
                <o:OLEObject Type="Embed" ProgID="Equation.3" ShapeID="_x0000_i1042" DrawAspect="Content" ObjectID="_1574335373" r:id="rId35"/>
              </w:object>
            </w:r>
            <w:r w:rsidRPr="0058336B">
              <w:rPr>
                <w:rFonts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3969" w:type="dxa"/>
            <w:shd w:val="clear" w:color="auto" w:fill="auto"/>
          </w:tcPr>
          <w:p w:rsidR="00AC33A1" w:rsidRDefault="00AC33A1" w:rsidP="00AC33A1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lastRenderedPageBreak/>
              <w:t>Решите примеры на карточках</w:t>
            </w:r>
          </w:p>
          <w:p w:rsidR="0058336B" w:rsidRPr="0058336B" w:rsidRDefault="0058336B" w:rsidP="00AC33A1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ПРИЛОЖЕНИЕ 5</w:t>
            </w:r>
          </w:p>
          <w:p w:rsidR="00AC33A1" w:rsidRPr="0058336B" w:rsidRDefault="00AC33A1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0E2C29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>А теперь полученные ответы соотнесите с буквами, получите слово.</w:t>
            </w:r>
          </w:p>
          <w:p w:rsidR="0058336B" w:rsidRDefault="000E2C29" w:rsidP="0058336B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 xml:space="preserve">                                    </w:t>
            </w:r>
          </w:p>
          <w:p w:rsidR="000E2C29" w:rsidRPr="0058336B" w:rsidRDefault="000E2C29" w:rsidP="0058336B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>Какое слово получилось?</w:t>
            </w:r>
          </w:p>
          <w:p w:rsidR="0058336B" w:rsidRDefault="0058336B" w:rsidP="000E2C2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0E2C29">
            <w:pPr>
              <w:jc w:val="both"/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 xml:space="preserve">Какое животное символизирует 2018 год? </w:t>
            </w:r>
          </w:p>
          <w:p w:rsidR="000E2C29" w:rsidRPr="0058336B" w:rsidRDefault="000E2C29" w:rsidP="000E2C2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0E2C29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>Как же складывать и вычитать обыкновенные дроби с одинаковыми знаменателями?</w:t>
            </w:r>
          </w:p>
          <w:p w:rsidR="0058336B" w:rsidRDefault="0058336B" w:rsidP="000E2C29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0E2C29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 xml:space="preserve">Теперь вернемся к нашей задаче. </w:t>
            </w:r>
          </w:p>
          <w:p w:rsidR="000E2C29" w:rsidRPr="0058336B" w:rsidRDefault="000E2C29" w:rsidP="000E2C29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 xml:space="preserve">Какую часть пирога съели </w:t>
            </w:r>
            <w:r w:rsidR="0058336B">
              <w:rPr>
                <w:rFonts w:cs="Times New Roman"/>
                <w:sz w:val="22"/>
                <w:szCs w:val="22"/>
              </w:rPr>
              <w:t>Тучка</w:t>
            </w:r>
            <w:r w:rsidRPr="0058336B">
              <w:rPr>
                <w:rFonts w:cs="Times New Roman"/>
                <w:sz w:val="22"/>
                <w:szCs w:val="22"/>
              </w:rPr>
              <w:t xml:space="preserve"> и </w:t>
            </w:r>
            <w:r w:rsidR="0058336B">
              <w:rPr>
                <w:rFonts w:cs="Times New Roman"/>
                <w:sz w:val="22"/>
                <w:szCs w:val="22"/>
              </w:rPr>
              <w:t>Кеша</w:t>
            </w:r>
            <w:r w:rsidRPr="0058336B">
              <w:rPr>
                <w:rFonts w:cs="Times New Roman"/>
                <w:sz w:val="22"/>
                <w:szCs w:val="22"/>
              </w:rPr>
              <w:t xml:space="preserve"> вместе?</w:t>
            </w:r>
          </w:p>
          <w:p w:rsidR="000E2C29" w:rsidRPr="0058336B" w:rsidRDefault="000E2C29" w:rsidP="000E2C29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 xml:space="preserve">На сколько больше пирога получил </w:t>
            </w:r>
            <w:r w:rsidR="0058336B">
              <w:rPr>
                <w:rFonts w:cs="Times New Roman"/>
                <w:sz w:val="22"/>
                <w:szCs w:val="22"/>
              </w:rPr>
              <w:t>Кеша</w:t>
            </w:r>
            <w:r w:rsidRPr="0058336B">
              <w:rPr>
                <w:rFonts w:cs="Times New Roman"/>
                <w:sz w:val="22"/>
                <w:szCs w:val="22"/>
              </w:rPr>
              <w:t xml:space="preserve">, чем </w:t>
            </w:r>
            <w:r w:rsidR="0058336B">
              <w:rPr>
                <w:rFonts w:cs="Times New Roman"/>
                <w:sz w:val="22"/>
                <w:szCs w:val="22"/>
              </w:rPr>
              <w:t>Тучка</w:t>
            </w:r>
            <w:r w:rsidRPr="0058336B">
              <w:rPr>
                <w:rFonts w:cs="Times New Roman"/>
                <w:sz w:val="22"/>
                <w:szCs w:val="22"/>
              </w:rPr>
              <w:t>?</w:t>
            </w:r>
          </w:p>
          <w:p w:rsidR="000E2C29" w:rsidRPr="0058336B" w:rsidRDefault="000E2C29" w:rsidP="000E2C29">
            <w:pPr>
              <w:ind w:left="-57" w:right="-57"/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AC33A1" w:rsidRPr="0058336B" w:rsidRDefault="00AC33A1" w:rsidP="00AC33A1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 xml:space="preserve">  </w:t>
            </w:r>
          </w:p>
          <w:p w:rsidR="00AC33A1" w:rsidRPr="0058336B" w:rsidRDefault="0010247D" w:rsidP="00AC33A1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</w:t>
            </w:r>
          </w:p>
        </w:tc>
        <w:tc>
          <w:tcPr>
            <w:tcW w:w="2126" w:type="dxa"/>
            <w:shd w:val="clear" w:color="auto" w:fill="auto"/>
          </w:tcPr>
          <w:p w:rsidR="00AC33A1" w:rsidRPr="0058336B" w:rsidRDefault="00AC33A1" w:rsidP="00AC33A1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lastRenderedPageBreak/>
              <w:t>Решают поставленные задачи, отвечают на вопросы, закрепляют правила.</w:t>
            </w: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58336B" w:rsidRDefault="0058336B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>Собака</w:t>
            </w: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  <w:p w:rsidR="00AC33A1" w:rsidRPr="0058336B" w:rsidRDefault="00AC33A1" w:rsidP="00AC33A1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0E2C29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0E2C29">
            <w:pPr>
              <w:rPr>
                <w:rFonts w:cs="Times New Roman"/>
                <w:sz w:val="22"/>
                <w:szCs w:val="22"/>
              </w:rPr>
            </w:pPr>
          </w:p>
          <w:p w:rsidR="0058336B" w:rsidRDefault="0058336B" w:rsidP="000E2C29">
            <w:pPr>
              <w:rPr>
                <w:rFonts w:cs="Times New Roman"/>
                <w:sz w:val="22"/>
                <w:szCs w:val="22"/>
              </w:rPr>
            </w:pPr>
          </w:p>
          <w:p w:rsidR="0058336B" w:rsidRDefault="0058336B" w:rsidP="000E2C29">
            <w:pPr>
              <w:rPr>
                <w:rFonts w:cs="Times New Roman"/>
                <w:sz w:val="22"/>
                <w:szCs w:val="22"/>
              </w:rPr>
            </w:pPr>
          </w:p>
          <w:p w:rsidR="000E2C29" w:rsidRPr="0058336B" w:rsidRDefault="000E2C29" w:rsidP="000E2C29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>Работа по обсуждению проводится в парах</w:t>
            </w:r>
          </w:p>
          <w:p w:rsidR="000E2C29" w:rsidRPr="0058336B" w:rsidRDefault="000E2C29" w:rsidP="00AC33A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AC33A1" w:rsidRPr="0058336B" w:rsidRDefault="0058336B" w:rsidP="0058336B">
            <w:pPr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lastRenderedPageBreak/>
              <w:t>Применять правила сложения и вычитания дробей с одинаковыми знаменателями при решении упражнений</w:t>
            </w:r>
          </w:p>
        </w:tc>
        <w:tc>
          <w:tcPr>
            <w:tcW w:w="2126" w:type="dxa"/>
            <w:shd w:val="clear" w:color="auto" w:fill="auto"/>
          </w:tcPr>
          <w:p w:rsidR="00715A59" w:rsidRPr="0058336B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 xml:space="preserve">Личностные:   </w:t>
            </w:r>
          </w:p>
          <w:p w:rsidR="00715A59" w:rsidRPr="0058336B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>самоопределение, смыслообразование</w:t>
            </w:r>
          </w:p>
          <w:p w:rsidR="00715A59" w:rsidRPr="0058336B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 xml:space="preserve">Регулятивные: планирование - определение последовательности промежуточных целей с учетом конечного </w:t>
            </w:r>
            <w:r w:rsidRPr="0058336B">
              <w:rPr>
                <w:rFonts w:cs="Times New Roman"/>
                <w:sz w:val="22"/>
                <w:szCs w:val="22"/>
              </w:rPr>
              <w:lastRenderedPageBreak/>
              <w:t>результата;</w:t>
            </w:r>
          </w:p>
          <w:p w:rsidR="00715A59" w:rsidRPr="0058336B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>Коммуникативные: умение слушать и вступать в диалог;</w:t>
            </w:r>
          </w:p>
          <w:p w:rsidR="00AC33A1" w:rsidRDefault="00715A59" w:rsidP="0058336B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>участвовать в коллективном обсуждении;</w:t>
            </w:r>
          </w:p>
          <w:p w:rsidR="0058336B" w:rsidRPr="0058336B" w:rsidRDefault="0058336B" w:rsidP="0058336B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>Познавательные: поиск и выделение необходимой информации;</w:t>
            </w:r>
          </w:p>
          <w:p w:rsidR="0058336B" w:rsidRPr="0058336B" w:rsidRDefault="0058336B" w:rsidP="0058336B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>знаково-символические действия,</w:t>
            </w:r>
          </w:p>
          <w:p w:rsidR="0058336B" w:rsidRPr="0058336B" w:rsidRDefault="0058336B" w:rsidP="0058336B">
            <w:pPr>
              <w:rPr>
                <w:rFonts w:cs="Times New Roman"/>
                <w:sz w:val="22"/>
                <w:szCs w:val="22"/>
              </w:rPr>
            </w:pPr>
            <w:r w:rsidRPr="0058336B">
              <w:rPr>
                <w:rFonts w:cs="Times New Roman"/>
                <w:sz w:val="22"/>
                <w:szCs w:val="22"/>
              </w:rPr>
              <w:t>умение осознанно и произвольно строить речевое высказывание в устной и письменной форме;   выбор оснований и критериев для сравнения.</w:t>
            </w:r>
          </w:p>
          <w:p w:rsidR="0058336B" w:rsidRPr="0058336B" w:rsidRDefault="0058336B" w:rsidP="00715A59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</w:tc>
      </w:tr>
      <w:tr w:rsidR="000E2C29" w:rsidRPr="00691414" w:rsidTr="0039286E">
        <w:tc>
          <w:tcPr>
            <w:tcW w:w="1951" w:type="dxa"/>
            <w:shd w:val="clear" w:color="auto" w:fill="auto"/>
          </w:tcPr>
          <w:p w:rsidR="000E2C29" w:rsidRDefault="000E2C29" w:rsidP="000E2C29">
            <w:pPr>
              <w:rPr>
                <w:rFonts w:cs="Times New Roman"/>
                <w:sz w:val="22"/>
                <w:szCs w:val="22"/>
              </w:rPr>
            </w:pPr>
            <w:r w:rsidRPr="0010247D">
              <w:rPr>
                <w:rFonts w:cs="Times New Roman"/>
                <w:sz w:val="22"/>
                <w:szCs w:val="22"/>
              </w:rPr>
              <w:lastRenderedPageBreak/>
              <w:t>VΙ. Самостоятельная работа с</w:t>
            </w:r>
            <w:r w:rsidR="00DC56FD">
              <w:rPr>
                <w:rFonts w:cs="Times New Roman"/>
                <w:sz w:val="22"/>
                <w:szCs w:val="22"/>
              </w:rPr>
              <w:t>о взаи</w:t>
            </w:r>
            <w:r w:rsidRPr="0010247D">
              <w:rPr>
                <w:rFonts w:cs="Times New Roman"/>
                <w:sz w:val="22"/>
                <w:szCs w:val="22"/>
              </w:rPr>
              <w:t xml:space="preserve">мопроверкой </w:t>
            </w:r>
          </w:p>
          <w:p w:rsidR="003E59AB" w:rsidRPr="0010247D" w:rsidRDefault="003E59AB" w:rsidP="000E2C2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 мин</w:t>
            </w:r>
          </w:p>
          <w:p w:rsidR="000E2C29" w:rsidRDefault="000E2C29" w:rsidP="000E2C29">
            <w:pPr>
              <w:rPr>
                <w:rFonts w:cs="Times New Roman"/>
                <w:sz w:val="22"/>
                <w:szCs w:val="22"/>
              </w:rPr>
            </w:pPr>
          </w:p>
          <w:p w:rsidR="0010247D" w:rsidRPr="0010247D" w:rsidRDefault="0010247D" w:rsidP="000E2C2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0E2C29" w:rsidRPr="0010247D" w:rsidRDefault="0010247D" w:rsidP="000E2C29">
            <w:pPr>
              <w:suppressAutoHyphens w:val="0"/>
              <w:rPr>
                <w:rFonts w:cs="Times New Roman"/>
                <w:bCs/>
                <w:iCs/>
                <w:noProof/>
                <w:sz w:val="22"/>
                <w:szCs w:val="22"/>
                <w:lang w:eastAsia="ru-RU"/>
              </w:rPr>
            </w:pPr>
            <w:r>
              <w:rPr>
                <w:rFonts w:cs="Times New Roman"/>
                <w:bCs/>
                <w:iCs/>
                <w:noProof/>
                <w:sz w:val="22"/>
                <w:szCs w:val="22"/>
                <w:lang w:eastAsia="ru-RU"/>
              </w:rPr>
              <w:t xml:space="preserve">Раздать учащимся </w:t>
            </w:r>
            <w:r w:rsidR="003A22D6" w:rsidRPr="0010247D">
              <w:rPr>
                <w:rFonts w:cs="Times New Roman"/>
                <w:bCs/>
                <w:iCs/>
                <w:noProof/>
                <w:sz w:val="22"/>
                <w:szCs w:val="22"/>
                <w:lang w:eastAsia="ru-RU"/>
              </w:rPr>
              <w:t>ПРИЛОЖЕНИЕ</w:t>
            </w:r>
            <w:r>
              <w:rPr>
                <w:rFonts w:cs="Times New Roman"/>
                <w:bCs/>
                <w:iCs/>
                <w:noProof/>
                <w:sz w:val="22"/>
                <w:szCs w:val="22"/>
                <w:lang w:eastAsia="ru-RU"/>
              </w:rPr>
              <w:t xml:space="preserve"> 6</w:t>
            </w:r>
          </w:p>
          <w:p w:rsidR="000E2C29" w:rsidRPr="0010247D" w:rsidRDefault="000E2C29" w:rsidP="000E2C29">
            <w:pPr>
              <w:suppressAutoHyphens w:val="0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E2C29" w:rsidRPr="0010247D" w:rsidRDefault="000E2C29" w:rsidP="000E2C29">
            <w:pPr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E2C29" w:rsidRPr="0010247D" w:rsidRDefault="000E2C29" w:rsidP="000E2C29">
            <w:pPr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E2C29" w:rsidRPr="0010247D" w:rsidRDefault="000E2C29" w:rsidP="000E2C29">
            <w:pPr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E2C29" w:rsidRPr="0010247D" w:rsidRDefault="000E2C29" w:rsidP="000E2C29">
            <w:pPr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E2C29" w:rsidRPr="0010247D" w:rsidRDefault="000E2C29" w:rsidP="000E2C29">
            <w:pPr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E2C29" w:rsidRPr="0010247D" w:rsidRDefault="000E2C29" w:rsidP="000E2C29">
            <w:pPr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E2C29" w:rsidRPr="0010247D" w:rsidRDefault="000E2C29" w:rsidP="000E2C29">
            <w:pPr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E2C29" w:rsidRPr="0010247D" w:rsidRDefault="000E2C29" w:rsidP="000E2C29">
            <w:pPr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0E2C29" w:rsidRPr="0010247D" w:rsidRDefault="000E2C29" w:rsidP="000E2C29">
            <w:pPr>
              <w:jc w:val="center"/>
              <w:rPr>
                <w:rFonts w:cs="Times New Roman"/>
                <w:sz w:val="22"/>
                <w:szCs w:val="22"/>
                <w:lang w:eastAsia="ru-RU"/>
              </w:rPr>
            </w:pPr>
          </w:p>
          <w:p w:rsidR="00DC56FD" w:rsidRDefault="00DC56FD" w:rsidP="00DC56FD">
            <w:pPr>
              <w:ind w:right="-57"/>
              <w:rPr>
                <w:rFonts w:cs="Times New Roman"/>
                <w:b/>
                <w:sz w:val="22"/>
                <w:szCs w:val="22"/>
              </w:rPr>
            </w:pPr>
          </w:p>
          <w:p w:rsidR="00DC56FD" w:rsidRDefault="00DC56FD" w:rsidP="00DC56FD">
            <w:pPr>
              <w:ind w:right="-57"/>
              <w:rPr>
                <w:rFonts w:cs="Times New Roman"/>
                <w:b/>
                <w:sz w:val="22"/>
                <w:szCs w:val="22"/>
              </w:rPr>
            </w:pPr>
          </w:p>
          <w:p w:rsidR="00DC56FD" w:rsidRDefault="00DC56FD" w:rsidP="00DC56FD">
            <w:pPr>
              <w:ind w:right="-57"/>
              <w:rPr>
                <w:rFonts w:cs="Times New Roman"/>
                <w:b/>
                <w:sz w:val="22"/>
                <w:szCs w:val="22"/>
              </w:rPr>
            </w:pPr>
          </w:p>
          <w:p w:rsidR="00DC56FD" w:rsidRDefault="00DC56FD" w:rsidP="00DC56FD">
            <w:pPr>
              <w:ind w:right="-57"/>
              <w:rPr>
                <w:rFonts w:cs="Times New Roman"/>
                <w:b/>
                <w:sz w:val="22"/>
                <w:szCs w:val="22"/>
              </w:rPr>
            </w:pPr>
          </w:p>
          <w:p w:rsidR="000E2C29" w:rsidRPr="0010247D" w:rsidRDefault="000E2C29" w:rsidP="00DC56FD">
            <w:pPr>
              <w:ind w:right="-57"/>
              <w:rPr>
                <w:rFonts w:cs="Times New Roman"/>
                <w:b/>
                <w:sz w:val="22"/>
                <w:szCs w:val="22"/>
              </w:rPr>
            </w:pPr>
            <w:r w:rsidRPr="0010247D">
              <w:rPr>
                <w:rFonts w:cs="Times New Roman"/>
                <w:b/>
                <w:sz w:val="22"/>
                <w:szCs w:val="22"/>
              </w:rPr>
              <w:t>Практический модуль (игра)</w:t>
            </w:r>
          </w:p>
          <w:p w:rsidR="000E2C29" w:rsidRPr="00692226" w:rsidRDefault="00C2172E" w:rsidP="000E2C29">
            <w:pPr>
              <w:ind w:left="-57" w:right="-57"/>
              <w:rPr>
                <w:rFonts w:cs="Times New Roman"/>
                <w:color w:val="0081E2"/>
                <w:kern w:val="16"/>
                <w:sz w:val="22"/>
                <w:szCs w:val="22"/>
                <w:lang w:eastAsia="ru-RU"/>
              </w:rPr>
            </w:pPr>
            <w:hyperlink r:id="rId36" w:history="1">
              <w:r w:rsidR="000E2C29" w:rsidRPr="00692226">
                <w:rPr>
                  <w:rFonts w:cs="Times New Roman"/>
                  <w:color w:val="0081E2"/>
                  <w:kern w:val="16"/>
                  <w:sz w:val="22"/>
                  <w:szCs w:val="22"/>
                  <w:u w:val="single"/>
                  <w:lang w:eastAsia="ru-RU"/>
                </w:rPr>
                <w:t>http://files.school-collection.edu.ru/dlrstore/4f88f945-a5fb-45d9-b6ff-4d593133e036/24_2_fr1.ppt</w:t>
              </w:r>
            </w:hyperlink>
          </w:p>
          <w:p w:rsidR="000E2C29" w:rsidRPr="0010247D" w:rsidRDefault="000E2C29" w:rsidP="000E2C29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0E2C29" w:rsidRPr="0010247D" w:rsidRDefault="000E2C29" w:rsidP="000E2C29">
            <w:pPr>
              <w:rPr>
                <w:rFonts w:cs="Times New Roman"/>
                <w:bCs/>
                <w:iCs/>
                <w:sz w:val="22"/>
                <w:szCs w:val="22"/>
              </w:rPr>
            </w:pPr>
            <w:r w:rsidRPr="0010247D">
              <w:rPr>
                <w:rFonts w:cs="Times New Roman"/>
                <w:bCs/>
                <w:iCs/>
                <w:sz w:val="22"/>
                <w:szCs w:val="22"/>
              </w:rPr>
              <w:lastRenderedPageBreak/>
              <w:t>Заполните цепочку вычислений</w:t>
            </w:r>
          </w:p>
          <w:p w:rsidR="000E2C29" w:rsidRPr="0010247D" w:rsidRDefault="003E59AB" w:rsidP="000E2C29">
            <w:pPr>
              <w:rPr>
                <w:rFonts w:cs="Times New Roman"/>
                <w:bCs/>
                <w:iCs/>
                <w:sz w:val="22"/>
                <w:szCs w:val="22"/>
              </w:rPr>
            </w:pPr>
            <w:r>
              <w:rPr>
                <w:rFonts w:cs="Times New Roman"/>
                <w:bCs/>
                <w:iCs/>
                <w:sz w:val="22"/>
                <w:szCs w:val="22"/>
              </w:rPr>
              <w:t>(по вариантам)</w:t>
            </w:r>
          </w:p>
          <w:p w:rsidR="003E59AB" w:rsidRDefault="003E59AB" w:rsidP="00DC56FD">
            <w:pPr>
              <w:ind w:right="-57"/>
              <w:rPr>
                <w:rFonts w:cs="Times New Roman"/>
                <w:sz w:val="22"/>
                <w:szCs w:val="22"/>
              </w:rPr>
            </w:pPr>
          </w:p>
          <w:p w:rsidR="000E2C29" w:rsidRPr="0010247D" w:rsidRDefault="000E2C29" w:rsidP="00DC56FD">
            <w:pPr>
              <w:ind w:right="-57"/>
              <w:rPr>
                <w:rFonts w:cs="Times New Roman"/>
                <w:sz w:val="22"/>
                <w:szCs w:val="22"/>
              </w:rPr>
            </w:pPr>
            <w:r w:rsidRPr="0010247D">
              <w:rPr>
                <w:rFonts w:cs="Times New Roman"/>
                <w:sz w:val="22"/>
                <w:szCs w:val="22"/>
              </w:rPr>
              <w:t>А теперь поменяйтесь тетрадями, проверьте друг друга и оцените.</w:t>
            </w:r>
          </w:p>
          <w:p w:rsidR="000E2C29" w:rsidRPr="0010247D" w:rsidRDefault="000E2C29" w:rsidP="000E2C29">
            <w:pPr>
              <w:ind w:left="-57" w:right="-57"/>
              <w:rPr>
                <w:rFonts w:cs="Times New Roman"/>
                <w:sz w:val="22"/>
                <w:szCs w:val="22"/>
              </w:rPr>
            </w:pPr>
          </w:p>
          <w:p w:rsidR="000E2C29" w:rsidRPr="0010247D" w:rsidRDefault="000E2C29" w:rsidP="000E2C29">
            <w:pPr>
              <w:ind w:left="-57" w:right="-57"/>
              <w:rPr>
                <w:rFonts w:cs="Times New Roman"/>
                <w:sz w:val="22"/>
                <w:szCs w:val="22"/>
              </w:rPr>
            </w:pPr>
          </w:p>
          <w:p w:rsidR="000E2C29" w:rsidRPr="0010247D" w:rsidRDefault="000E2C29" w:rsidP="000E2C29">
            <w:pPr>
              <w:ind w:left="-57" w:right="-57"/>
              <w:rPr>
                <w:rFonts w:cs="Times New Roman"/>
                <w:sz w:val="22"/>
                <w:szCs w:val="22"/>
              </w:rPr>
            </w:pPr>
          </w:p>
          <w:p w:rsidR="000E2C29" w:rsidRPr="0010247D" w:rsidRDefault="000E2C29" w:rsidP="000E2C29">
            <w:pPr>
              <w:ind w:left="-57" w:right="-57"/>
              <w:rPr>
                <w:rFonts w:cs="Times New Roman"/>
                <w:sz w:val="22"/>
                <w:szCs w:val="22"/>
              </w:rPr>
            </w:pPr>
          </w:p>
          <w:p w:rsidR="000E2C29" w:rsidRPr="0010247D" w:rsidRDefault="000E2C29" w:rsidP="000E2C29">
            <w:pPr>
              <w:ind w:left="-57" w:right="-57"/>
              <w:rPr>
                <w:rFonts w:cs="Times New Roman"/>
                <w:sz w:val="22"/>
                <w:szCs w:val="22"/>
              </w:rPr>
            </w:pPr>
          </w:p>
          <w:p w:rsidR="000E2C29" w:rsidRPr="0010247D" w:rsidRDefault="000E2C29" w:rsidP="00DC56FD">
            <w:pPr>
              <w:ind w:right="-57"/>
              <w:rPr>
                <w:rFonts w:cs="Times New Roman"/>
                <w:sz w:val="22"/>
                <w:szCs w:val="22"/>
              </w:rPr>
            </w:pPr>
            <w:r w:rsidRPr="0010247D">
              <w:rPr>
                <w:rFonts w:cs="Times New Roman"/>
                <w:sz w:val="22"/>
                <w:szCs w:val="22"/>
              </w:rPr>
              <w:t>У кого ни одной ошибки?</w:t>
            </w:r>
          </w:p>
          <w:p w:rsidR="000E2C29" w:rsidRPr="0010247D" w:rsidRDefault="000E2C29" w:rsidP="000E2C29">
            <w:pPr>
              <w:ind w:left="-57" w:right="-57"/>
              <w:rPr>
                <w:rFonts w:cs="Times New Roman"/>
                <w:sz w:val="22"/>
                <w:szCs w:val="22"/>
              </w:rPr>
            </w:pPr>
            <w:r w:rsidRPr="0010247D">
              <w:rPr>
                <w:rFonts w:cs="Times New Roman"/>
                <w:sz w:val="22"/>
                <w:szCs w:val="22"/>
              </w:rPr>
              <w:t xml:space="preserve"> Молодцы!</w:t>
            </w:r>
          </w:p>
          <w:p w:rsidR="000E2C29" w:rsidRPr="0010247D" w:rsidRDefault="000E2C29" w:rsidP="000E2C29">
            <w:pPr>
              <w:rPr>
                <w:rFonts w:cs="Times New Roman"/>
                <w:bCs/>
                <w:iCs/>
                <w:sz w:val="22"/>
                <w:szCs w:val="22"/>
              </w:rPr>
            </w:pPr>
          </w:p>
          <w:p w:rsidR="00DC56FD" w:rsidRDefault="00DC56FD" w:rsidP="000E2C29">
            <w:pPr>
              <w:ind w:left="-57" w:right="-57"/>
              <w:rPr>
                <w:rFonts w:cs="Times New Roman"/>
                <w:sz w:val="22"/>
                <w:szCs w:val="22"/>
              </w:rPr>
            </w:pPr>
          </w:p>
          <w:p w:rsidR="00DC56FD" w:rsidRDefault="00DC56FD" w:rsidP="000E2C29">
            <w:pPr>
              <w:ind w:left="-57" w:right="-57"/>
              <w:rPr>
                <w:rFonts w:cs="Times New Roman"/>
                <w:sz w:val="22"/>
                <w:szCs w:val="22"/>
              </w:rPr>
            </w:pPr>
          </w:p>
          <w:p w:rsidR="00DC56FD" w:rsidRDefault="00DC56FD" w:rsidP="000E2C29">
            <w:pPr>
              <w:ind w:left="-57" w:right="-57"/>
              <w:rPr>
                <w:rFonts w:cs="Times New Roman"/>
                <w:sz w:val="22"/>
                <w:szCs w:val="22"/>
              </w:rPr>
            </w:pPr>
          </w:p>
          <w:p w:rsidR="00DC56FD" w:rsidRDefault="00DC56FD" w:rsidP="000E2C29">
            <w:pPr>
              <w:ind w:left="-57" w:right="-57"/>
              <w:rPr>
                <w:rFonts w:cs="Times New Roman"/>
                <w:sz w:val="22"/>
                <w:szCs w:val="22"/>
              </w:rPr>
            </w:pPr>
          </w:p>
          <w:p w:rsidR="000E2C29" w:rsidRPr="0010247D" w:rsidRDefault="000E2C29" w:rsidP="000E2C29">
            <w:pPr>
              <w:ind w:left="-57" w:right="-57"/>
              <w:rPr>
                <w:rFonts w:cs="Times New Roman"/>
                <w:sz w:val="22"/>
                <w:szCs w:val="22"/>
              </w:rPr>
            </w:pPr>
            <w:r w:rsidRPr="0010247D">
              <w:rPr>
                <w:rFonts w:cs="Times New Roman"/>
                <w:sz w:val="22"/>
                <w:szCs w:val="22"/>
              </w:rPr>
              <w:t>Давайте выполним задание за компьютерами. Работаем в парах, задания выполняем по очереди и считаем количество ошибок.</w:t>
            </w:r>
          </w:p>
          <w:p w:rsidR="000E2C29" w:rsidRPr="0010247D" w:rsidRDefault="000E2C29" w:rsidP="000E2C29">
            <w:pPr>
              <w:ind w:left="-57" w:right="-57"/>
              <w:rPr>
                <w:rFonts w:cs="Times New Roman"/>
                <w:sz w:val="22"/>
                <w:szCs w:val="22"/>
              </w:rPr>
            </w:pPr>
          </w:p>
          <w:p w:rsidR="000E2C29" w:rsidRPr="00C2172E" w:rsidRDefault="00C2172E" w:rsidP="00C2172E">
            <w:pPr>
              <w:rPr>
                <w:rFonts w:cs="Times New Roman"/>
                <w:b/>
                <w:sz w:val="22"/>
                <w:szCs w:val="22"/>
              </w:rPr>
            </w:pPr>
            <w:r w:rsidRPr="00C2172E">
              <w:rPr>
                <w:rFonts w:cs="Times New Roman"/>
                <w:b/>
                <w:sz w:val="22"/>
                <w:szCs w:val="22"/>
                <w:u w:val="single"/>
              </w:rPr>
              <w:t xml:space="preserve">Слайд </w:t>
            </w:r>
            <w:r>
              <w:rPr>
                <w:rFonts w:cs="Times New Roman"/>
                <w:b/>
                <w:sz w:val="22"/>
                <w:szCs w:val="22"/>
                <w:u w:val="single"/>
              </w:rPr>
              <w:t>1</w:t>
            </w:r>
            <w:r w:rsidRPr="00C2172E">
              <w:rPr>
                <w:rFonts w:cs="Times New Roman"/>
                <w:b/>
                <w:sz w:val="22"/>
                <w:szCs w:val="22"/>
                <w:u w:val="single"/>
              </w:rPr>
              <w:t>2</w:t>
            </w:r>
          </w:p>
          <w:p w:rsidR="000E2C29" w:rsidRPr="0010247D" w:rsidRDefault="000E2C29" w:rsidP="000E2C29">
            <w:pPr>
              <w:ind w:right="-57"/>
              <w:rPr>
                <w:rFonts w:cs="Times New Roman"/>
                <w:sz w:val="22"/>
                <w:szCs w:val="22"/>
              </w:rPr>
            </w:pPr>
          </w:p>
          <w:p w:rsidR="000E2C29" w:rsidRPr="0010247D" w:rsidRDefault="000E2C29" w:rsidP="000E2C29">
            <w:pPr>
              <w:ind w:left="-57" w:right="-57"/>
              <w:rPr>
                <w:rFonts w:cs="Times New Roman"/>
                <w:kern w:val="16"/>
                <w:sz w:val="22"/>
                <w:szCs w:val="22"/>
                <w:lang w:eastAsia="ru-RU"/>
              </w:rPr>
            </w:pPr>
            <w:r w:rsidRPr="0010247D">
              <w:rPr>
                <w:rFonts w:cs="Times New Roman"/>
                <w:kern w:val="16"/>
                <w:sz w:val="22"/>
                <w:szCs w:val="22"/>
                <w:lang w:eastAsia="ru-RU"/>
              </w:rPr>
              <w:t>Если вы выполнили все правильно, то вы увидели самолет. Мы живем в прекрасном военном городке. И папы</w:t>
            </w:r>
            <w:r w:rsidR="00692226">
              <w:rPr>
                <w:rFonts w:cs="Times New Roman"/>
                <w:kern w:val="16"/>
                <w:sz w:val="22"/>
                <w:szCs w:val="22"/>
                <w:lang w:eastAsia="ru-RU"/>
              </w:rPr>
              <w:t>,</w:t>
            </w:r>
            <w:r w:rsidRPr="0010247D">
              <w:rPr>
                <w:rFonts w:cs="Times New Roman"/>
                <w:kern w:val="16"/>
                <w:sz w:val="22"/>
                <w:szCs w:val="22"/>
                <w:lang w:eastAsia="ru-RU"/>
              </w:rPr>
              <w:t xml:space="preserve"> практически всех вас</w:t>
            </w:r>
            <w:r w:rsidR="00692226">
              <w:rPr>
                <w:rFonts w:cs="Times New Roman"/>
                <w:kern w:val="16"/>
                <w:sz w:val="22"/>
                <w:szCs w:val="22"/>
                <w:lang w:eastAsia="ru-RU"/>
              </w:rPr>
              <w:t>,</w:t>
            </w:r>
            <w:r w:rsidRPr="0010247D">
              <w:rPr>
                <w:rFonts w:cs="Times New Roman"/>
                <w:kern w:val="16"/>
                <w:sz w:val="22"/>
                <w:szCs w:val="22"/>
                <w:lang w:eastAsia="ru-RU"/>
              </w:rPr>
              <w:t xml:space="preserve"> служат в авиации. А вы не знаете, к какому типу авиации относятся самолеты, на которых летают ваши папы? </w:t>
            </w:r>
          </w:p>
          <w:p w:rsidR="000E2C29" w:rsidRPr="0010247D" w:rsidRDefault="000E2C29" w:rsidP="000E2C29">
            <w:pPr>
              <w:ind w:left="-57" w:right="-57"/>
              <w:rPr>
                <w:rFonts w:cs="Times New Roman"/>
                <w:kern w:val="16"/>
                <w:sz w:val="22"/>
                <w:szCs w:val="22"/>
                <w:lang w:eastAsia="ru-RU"/>
              </w:rPr>
            </w:pPr>
            <w:r w:rsidRPr="0010247D">
              <w:rPr>
                <w:rFonts w:cs="Times New Roman"/>
                <w:kern w:val="16"/>
                <w:sz w:val="22"/>
                <w:szCs w:val="22"/>
                <w:lang w:eastAsia="ru-RU"/>
              </w:rPr>
              <w:t xml:space="preserve">Конечно же, это ДАЛЬНЯЯ АВИАЦИЯ. </w:t>
            </w:r>
          </w:p>
          <w:p w:rsidR="000E2C29" w:rsidRPr="0010247D" w:rsidRDefault="000E2C29" w:rsidP="000E2C29">
            <w:pPr>
              <w:ind w:left="-57" w:right="-57"/>
              <w:rPr>
                <w:rFonts w:cs="Times New Roman"/>
                <w:kern w:val="16"/>
                <w:sz w:val="22"/>
                <w:szCs w:val="22"/>
                <w:lang w:eastAsia="ru-RU"/>
              </w:rPr>
            </w:pPr>
            <w:r w:rsidRPr="0010247D">
              <w:rPr>
                <w:rFonts w:cs="Times New Roman"/>
                <w:kern w:val="16"/>
                <w:sz w:val="22"/>
                <w:szCs w:val="22"/>
                <w:lang w:eastAsia="ru-RU"/>
              </w:rPr>
              <w:t>И 23 декабря является днём основания Дальней авиации. Это профессиональный праздник ваших пап. Не забудьте поздравить их.</w:t>
            </w:r>
          </w:p>
          <w:p w:rsidR="000E2C29" w:rsidRPr="0010247D" w:rsidRDefault="000E2C29" w:rsidP="000E2C29">
            <w:pPr>
              <w:ind w:left="-57" w:right="-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0E2C29" w:rsidRPr="0010247D" w:rsidRDefault="000E2C29" w:rsidP="00AA4910">
            <w:pPr>
              <w:ind w:left="-540"/>
              <w:rPr>
                <w:rFonts w:cs="Times New Roman"/>
                <w:sz w:val="22"/>
                <w:szCs w:val="22"/>
              </w:rPr>
            </w:pPr>
          </w:p>
          <w:p w:rsidR="000E2C29" w:rsidRPr="0010247D" w:rsidRDefault="000E2C29" w:rsidP="000E2C29">
            <w:pPr>
              <w:rPr>
                <w:rFonts w:cs="Times New Roman"/>
                <w:sz w:val="22"/>
                <w:szCs w:val="22"/>
              </w:rPr>
            </w:pPr>
          </w:p>
          <w:p w:rsidR="003E59AB" w:rsidRDefault="003E59AB" w:rsidP="000E2C29">
            <w:pPr>
              <w:rPr>
                <w:rFonts w:cs="Times New Roman"/>
                <w:sz w:val="22"/>
                <w:szCs w:val="22"/>
              </w:rPr>
            </w:pPr>
          </w:p>
          <w:p w:rsidR="000E2C29" w:rsidRPr="0010247D" w:rsidRDefault="000E2C29" w:rsidP="000E2C29">
            <w:pPr>
              <w:rPr>
                <w:rFonts w:cs="Times New Roman"/>
                <w:sz w:val="22"/>
                <w:szCs w:val="22"/>
              </w:rPr>
            </w:pPr>
            <w:r w:rsidRPr="0010247D">
              <w:rPr>
                <w:rFonts w:cs="Times New Roman"/>
                <w:sz w:val="22"/>
                <w:szCs w:val="22"/>
              </w:rPr>
              <w:t>Проверяют правильность решения по эталону и оценивают свою работу по критериям.</w:t>
            </w:r>
          </w:p>
          <w:p w:rsidR="000E2C29" w:rsidRPr="0010247D" w:rsidRDefault="000E2C29" w:rsidP="000E2C29">
            <w:pPr>
              <w:rPr>
                <w:rFonts w:cs="Times New Roman"/>
                <w:sz w:val="22"/>
                <w:szCs w:val="22"/>
              </w:rPr>
            </w:pPr>
          </w:p>
          <w:p w:rsidR="00D307CB" w:rsidRPr="0010247D" w:rsidRDefault="00D307CB" w:rsidP="000E2C29">
            <w:pPr>
              <w:rPr>
                <w:rFonts w:cs="Times New Roman"/>
                <w:sz w:val="22"/>
                <w:szCs w:val="22"/>
              </w:rPr>
            </w:pPr>
          </w:p>
          <w:p w:rsidR="00D307CB" w:rsidRPr="0010247D" w:rsidRDefault="00D307CB" w:rsidP="000E2C29">
            <w:pPr>
              <w:rPr>
                <w:rFonts w:cs="Times New Roman"/>
                <w:sz w:val="22"/>
                <w:szCs w:val="22"/>
              </w:rPr>
            </w:pPr>
          </w:p>
          <w:p w:rsidR="00D307CB" w:rsidRPr="0010247D" w:rsidRDefault="00D307CB" w:rsidP="000E2C29">
            <w:pPr>
              <w:rPr>
                <w:rFonts w:cs="Times New Roman"/>
                <w:sz w:val="22"/>
                <w:szCs w:val="22"/>
              </w:rPr>
            </w:pPr>
          </w:p>
          <w:p w:rsidR="00D307CB" w:rsidRPr="0010247D" w:rsidRDefault="00D307CB" w:rsidP="000E2C29">
            <w:pPr>
              <w:rPr>
                <w:rFonts w:cs="Times New Roman"/>
                <w:sz w:val="22"/>
                <w:szCs w:val="22"/>
              </w:rPr>
            </w:pPr>
          </w:p>
          <w:p w:rsidR="00D307CB" w:rsidRPr="0010247D" w:rsidRDefault="00D307CB" w:rsidP="000E2C29">
            <w:pPr>
              <w:rPr>
                <w:rFonts w:cs="Times New Roman"/>
                <w:sz w:val="22"/>
                <w:szCs w:val="22"/>
              </w:rPr>
            </w:pPr>
          </w:p>
          <w:p w:rsidR="00D307CB" w:rsidRPr="0010247D" w:rsidRDefault="00D307CB" w:rsidP="000E2C29">
            <w:pPr>
              <w:rPr>
                <w:rFonts w:cs="Times New Roman"/>
                <w:sz w:val="22"/>
                <w:szCs w:val="22"/>
              </w:rPr>
            </w:pPr>
          </w:p>
          <w:p w:rsidR="00D307CB" w:rsidRPr="0010247D" w:rsidRDefault="00D307CB" w:rsidP="000E2C29">
            <w:pPr>
              <w:rPr>
                <w:rFonts w:cs="Times New Roman"/>
                <w:sz w:val="22"/>
                <w:szCs w:val="22"/>
              </w:rPr>
            </w:pPr>
          </w:p>
          <w:p w:rsidR="00D307CB" w:rsidRPr="0010247D" w:rsidRDefault="00D307CB" w:rsidP="000E2C29">
            <w:pPr>
              <w:rPr>
                <w:rFonts w:cs="Times New Roman"/>
                <w:sz w:val="22"/>
                <w:szCs w:val="22"/>
              </w:rPr>
            </w:pPr>
          </w:p>
          <w:p w:rsidR="00D307CB" w:rsidRPr="0010247D" w:rsidRDefault="00D307CB" w:rsidP="000E2C29">
            <w:pPr>
              <w:rPr>
                <w:rFonts w:cs="Times New Roman"/>
                <w:sz w:val="22"/>
                <w:szCs w:val="22"/>
              </w:rPr>
            </w:pPr>
          </w:p>
          <w:p w:rsidR="00D307CB" w:rsidRPr="0010247D" w:rsidRDefault="00D307CB" w:rsidP="000E2C2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0E2C29" w:rsidRPr="0010247D" w:rsidRDefault="00692226" w:rsidP="000114A4">
            <w:pPr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lastRenderedPageBreak/>
              <w:t>Умение применять правила сложения и вычитания дробей с одинаковыми знаменателями при решении упражнений и составление цепочки</w:t>
            </w:r>
          </w:p>
        </w:tc>
        <w:tc>
          <w:tcPr>
            <w:tcW w:w="2126" w:type="dxa"/>
            <w:shd w:val="clear" w:color="auto" w:fill="auto"/>
          </w:tcPr>
          <w:p w:rsidR="00715A59" w:rsidRPr="0010247D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10247D">
              <w:rPr>
                <w:rFonts w:cs="Times New Roman"/>
                <w:sz w:val="22"/>
                <w:szCs w:val="22"/>
              </w:rPr>
              <w:t>Личностные:   смыслообразование</w:t>
            </w:r>
          </w:p>
          <w:p w:rsidR="00715A59" w:rsidRPr="0010247D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10247D">
              <w:rPr>
                <w:rFonts w:cs="Times New Roman"/>
                <w:sz w:val="22"/>
                <w:szCs w:val="22"/>
              </w:rPr>
              <w:t>Регулятивные: контроль, коррекция, самооценка</w:t>
            </w:r>
          </w:p>
          <w:p w:rsidR="00715A59" w:rsidRPr="0010247D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10247D">
              <w:rPr>
                <w:rFonts w:cs="Times New Roman"/>
                <w:sz w:val="22"/>
                <w:szCs w:val="22"/>
              </w:rPr>
              <w:t xml:space="preserve">Коммуникативные: </w:t>
            </w:r>
          </w:p>
          <w:p w:rsidR="00715A59" w:rsidRPr="0010247D" w:rsidRDefault="00692226" w:rsidP="00715A5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</w:t>
            </w:r>
            <w:r w:rsidR="00715A59" w:rsidRPr="0010247D">
              <w:rPr>
                <w:rFonts w:cs="Times New Roman"/>
                <w:sz w:val="22"/>
                <w:szCs w:val="22"/>
              </w:rPr>
              <w:t>ланирование учебного сотрудничества с учителем и сверстниками;</w:t>
            </w:r>
          </w:p>
          <w:p w:rsidR="00715A59" w:rsidRPr="0010247D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10247D">
              <w:rPr>
                <w:rFonts w:cs="Times New Roman"/>
                <w:sz w:val="22"/>
                <w:szCs w:val="22"/>
              </w:rPr>
              <w:lastRenderedPageBreak/>
              <w:t>умение слушать и вступать в диалог;</w:t>
            </w:r>
          </w:p>
          <w:p w:rsidR="00715A59" w:rsidRPr="0010247D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10247D">
              <w:rPr>
                <w:rFonts w:cs="Times New Roman"/>
                <w:sz w:val="22"/>
                <w:szCs w:val="22"/>
              </w:rPr>
              <w:t>принятие решения.</w:t>
            </w:r>
          </w:p>
          <w:p w:rsidR="000114A4" w:rsidRPr="0010247D" w:rsidRDefault="000114A4" w:rsidP="000114A4">
            <w:pPr>
              <w:rPr>
                <w:rFonts w:cs="Times New Roman"/>
                <w:sz w:val="22"/>
                <w:szCs w:val="22"/>
              </w:rPr>
            </w:pPr>
            <w:r w:rsidRPr="0010247D">
              <w:rPr>
                <w:rFonts w:cs="Times New Roman"/>
                <w:sz w:val="22"/>
                <w:szCs w:val="22"/>
              </w:rPr>
              <w:t>Познавательные: анализ, синтез, аналогия, классификация, подведение под понятие, выполнение действий по алгоритму</w:t>
            </w:r>
          </w:p>
          <w:p w:rsidR="000E2C29" w:rsidRPr="0010247D" w:rsidRDefault="000E2C2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</w:tc>
      </w:tr>
      <w:tr w:rsidR="000E2C29" w:rsidRPr="00691414" w:rsidTr="0039286E">
        <w:tc>
          <w:tcPr>
            <w:tcW w:w="1951" w:type="dxa"/>
            <w:shd w:val="clear" w:color="auto" w:fill="auto"/>
          </w:tcPr>
          <w:p w:rsidR="000E2C29" w:rsidRPr="005701B3" w:rsidRDefault="000E2C29" w:rsidP="000E2C29">
            <w:pPr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</w:rPr>
              <w:lastRenderedPageBreak/>
              <w:t xml:space="preserve">VΙΙ. Повторение и </w:t>
            </w:r>
          </w:p>
          <w:p w:rsidR="000E2C29" w:rsidRPr="005701B3" w:rsidRDefault="000E2C29" w:rsidP="000E2C29">
            <w:pPr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</w:rPr>
              <w:t>закрепление изученного.</w:t>
            </w:r>
          </w:p>
          <w:p w:rsidR="000E2C29" w:rsidRPr="005701B3" w:rsidRDefault="000E2C29" w:rsidP="000E2C29">
            <w:pPr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</w:rPr>
              <w:t>Составление кластера.</w:t>
            </w:r>
          </w:p>
          <w:p w:rsidR="000E2C29" w:rsidRPr="005701B3" w:rsidRDefault="000E2C29" w:rsidP="000E2C29">
            <w:pPr>
              <w:rPr>
                <w:rFonts w:cs="Times New Roman"/>
                <w:sz w:val="22"/>
                <w:szCs w:val="22"/>
              </w:rPr>
            </w:pPr>
            <w:r w:rsidRPr="003E59AB">
              <w:rPr>
                <w:rFonts w:cs="Times New Roman"/>
                <w:sz w:val="22"/>
                <w:szCs w:val="22"/>
              </w:rPr>
              <w:t>4 мин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5701B3" w:rsidRDefault="000E2C29" w:rsidP="005701B3">
            <w:pPr>
              <w:suppressAutoHyphens w:val="0"/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  <w:u w:val="single"/>
              </w:rPr>
              <w:t>Простой вопрос:</w:t>
            </w:r>
          </w:p>
          <w:p w:rsidR="005701B3" w:rsidRDefault="005701B3" w:rsidP="005701B3">
            <w:pPr>
              <w:suppressAutoHyphens w:val="0"/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</w:p>
          <w:p w:rsidR="000E2C29" w:rsidRPr="005701B3" w:rsidRDefault="000E2C29" w:rsidP="005701B3">
            <w:pPr>
              <w:suppressAutoHyphens w:val="0"/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</w:rPr>
              <w:t>Ответьте, как сложить дроби с одинаковыми знаменателями?</w:t>
            </w:r>
          </w:p>
          <w:p w:rsidR="005701B3" w:rsidRDefault="005701B3" w:rsidP="005701B3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u w:val="single"/>
              </w:rPr>
            </w:pPr>
          </w:p>
          <w:p w:rsidR="005701B3" w:rsidRDefault="000E2C29" w:rsidP="005701B3">
            <w:pPr>
              <w:suppressAutoHyphens w:val="0"/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  <w:u w:val="single"/>
              </w:rPr>
              <w:t>Уточняющий вопрос:</w:t>
            </w:r>
          </w:p>
          <w:p w:rsidR="005701B3" w:rsidRDefault="005701B3" w:rsidP="005701B3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  <w:p w:rsidR="000E2C29" w:rsidRPr="005701B3" w:rsidRDefault="000E2C29" w:rsidP="005701B3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</w:rPr>
              <w:t xml:space="preserve">Правильно ли, что для вычитания дробей с одинаковыми знаменателями  </w:t>
            </w:r>
            <w:r w:rsidRPr="005701B3">
              <w:rPr>
                <w:rFonts w:cs="Times New Roman"/>
                <w:sz w:val="22"/>
                <w:szCs w:val="22"/>
              </w:rPr>
              <w:lastRenderedPageBreak/>
              <w:t>нужно из числителя уменьшаемого вычесть числитель вычитаемого, а знаменатель оставить прежним?</w:t>
            </w:r>
          </w:p>
          <w:p w:rsidR="005701B3" w:rsidRDefault="000E2C29" w:rsidP="005701B3">
            <w:pPr>
              <w:suppressAutoHyphens w:val="0"/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  <w:u w:val="single"/>
              </w:rPr>
              <w:t>Объясняющий вопрос:</w:t>
            </w:r>
            <w:r w:rsidRPr="005701B3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5701B3" w:rsidRDefault="005701B3" w:rsidP="005701B3">
            <w:pPr>
              <w:suppressAutoHyphens w:val="0"/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</w:p>
          <w:p w:rsidR="000E2C29" w:rsidRPr="005701B3" w:rsidRDefault="000E2C29" w:rsidP="005701B3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</w:rPr>
              <w:t>Объясните, для чего нужно знать правило сложения, вычитания дробей с одинаковыми знаменателями?</w:t>
            </w:r>
          </w:p>
          <w:p w:rsidR="005701B3" w:rsidRDefault="005701B3" w:rsidP="005701B3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  <w:u w:val="single"/>
              </w:rPr>
            </w:pPr>
          </w:p>
          <w:p w:rsidR="005701B3" w:rsidRDefault="000E2C29" w:rsidP="005701B3">
            <w:pPr>
              <w:suppressAutoHyphens w:val="0"/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  <w:u w:val="single"/>
              </w:rPr>
              <w:t>Творческий вопрос:</w:t>
            </w:r>
          </w:p>
          <w:p w:rsidR="005701B3" w:rsidRDefault="005701B3" w:rsidP="005701B3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  <w:p w:rsidR="000E2C29" w:rsidRPr="005701B3" w:rsidRDefault="000E2C29" w:rsidP="005701B3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</w:rPr>
              <w:t>Докажите, что значение выражения</w:t>
            </w:r>
          </w:p>
          <w:p w:rsidR="000E2C29" w:rsidRPr="005701B3" w:rsidRDefault="00C2172E" w:rsidP="005701B3">
            <w:pPr>
              <w:ind w:left="720"/>
              <w:rPr>
                <w:rFonts w:cs="Times New Roman"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4</m:t>
                    </m:r>
                  </m:den>
                </m:f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4</m:t>
                    </m:r>
                  </m:den>
                </m:f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4</m:t>
                    </m:r>
                  </m:den>
                </m:f>
              </m:oMath>
            </m:oMathPara>
          </w:p>
          <w:p w:rsidR="000E2C29" w:rsidRDefault="000E2C29" w:rsidP="005701B3">
            <w:pPr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</w:rPr>
              <w:t>является натуральным числом.</w:t>
            </w:r>
          </w:p>
          <w:p w:rsidR="005701B3" w:rsidRPr="005701B3" w:rsidRDefault="005701B3" w:rsidP="005701B3">
            <w:pPr>
              <w:rPr>
                <w:rFonts w:cs="Times New Roman"/>
                <w:sz w:val="22"/>
                <w:szCs w:val="22"/>
              </w:rPr>
            </w:pPr>
          </w:p>
          <w:p w:rsidR="005701B3" w:rsidRDefault="000E2C29" w:rsidP="005701B3">
            <w:pPr>
              <w:suppressAutoHyphens w:val="0"/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  <w:u w:val="single"/>
              </w:rPr>
              <w:t>Практический вопрос:</w:t>
            </w:r>
          </w:p>
          <w:p w:rsidR="005701B3" w:rsidRDefault="005701B3" w:rsidP="005701B3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</w:rPr>
            </w:pPr>
          </w:p>
          <w:p w:rsidR="000E2C29" w:rsidRPr="005701B3" w:rsidRDefault="000E2C29" w:rsidP="005701B3">
            <w:pPr>
              <w:suppressAutoHyphens w:val="0"/>
              <w:spacing w:line="276" w:lineRule="auto"/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</w:rPr>
              <w:t xml:space="preserve">Как вы можете проверить, справитесь  ли вы за урок с контрольной работой, состоящей из  примеров и задач, если примеры будете  решать  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2"/>
                      <w:szCs w:val="22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2"/>
                      <w:szCs w:val="22"/>
                    </w:rPr>
                    <m:t>5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2"/>
                  <w:szCs w:val="22"/>
                </w:rPr>
                <m:t xml:space="preserve"> урока,   а задачи    </m:t>
              </m:r>
              <m:f>
                <m:fPr>
                  <m:ctrlPr>
                    <w:rPr>
                      <w:rFonts w:ascii="Cambria Math" w:hAnsi="Cambria Math" w:cs="Times New Roman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2"/>
                      <w:szCs w:val="22"/>
                    </w:rPr>
                    <m:t xml:space="preserve">   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2"/>
                      <w:szCs w:val="22"/>
                    </w:rPr>
                    <m:t xml:space="preserve">   5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2"/>
                  <w:szCs w:val="22"/>
                </w:rPr>
                <m:t xml:space="preserve">  урока?</m:t>
              </m:r>
            </m:oMath>
          </w:p>
          <w:p w:rsidR="00D307CB" w:rsidRPr="005701B3" w:rsidRDefault="00D307CB" w:rsidP="005701B3">
            <w:pPr>
              <w:rPr>
                <w:rFonts w:cs="Times New Roman"/>
                <w:bCs/>
                <w:iCs/>
                <w:sz w:val="22"/>
                <w:szCs w:val="22"/>
              </w:rPr>
            </w:pPr>
          </w:p>
          <w:p w:rsidR="00D307CB" w:rsidRPr="005701B3" w:rsidRDefault="00D307CB" w:rsidP="000E2C29">
            <w:pPr>
              <w:rPr>
                <w:rFonts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0E2C29" w:rsidRPr="005701B3" w:rsidRDefault="000E2C29" w:rsidP="005701B3">
            <w:pPr>
              <w:rPr>
                <w:rFonts w:cs="Times New Roman"/>
                <w:lang w:eastAsia="en-US"/>
              </w:rPr>
            </w:pPr>
            <w:r w:rsidRPr="005701B3">
              <w:rPr>
                <w:rFonts w:cs="Times New Roman"/>
                <w:lang w:eastAsia="en-US"/>
              </w:rPr>
              <w:lastRenderedPageBreak/>
              <w:t xml:space="preserve">Закрепление полученных знаний с помощью </w:t>
            </w:r>
            <w:r w:rsidR="005701B3">
              <w:rPr>
                <w:rFonts w:cs="Times New Roman"/>
                <w:lang w:eastAsia="en-US"/>
              </w:rPr>
              <w:t xml:space="preserve">АМО </w:t>
            </w:r>
            <w:r w:rsidRPr="005701B3">
              <w:rPr>
                <w:rFonts w:cs="Times New Roman"/>
                <w:lang w:eastAsia="en-US"/>
              </w:rPr>
              <w:t>«Ромашк</w:t>
            </w:r>
            <w:r w:rsidR="005701B3">
              <w:rPr>
                <w:rFonts w:cs="Times New Roman"/>
                <w:lang w:eastAsia="en-US"/>
              </w:rPr>
              <w:t>а</w:t>
            </w:r>
            <w:r w:rsidRPr="005701B3">
              <w:rPr>
                <w:rFonts w:cs="Times New Roman"/>
                <w:lang w:eastAsia="en-US"/>
              </w:rPr>
              <w:t xml:space="preserve"> Блума»</w:t>
            </w:r>
          </w:p>
          <w:p w:rsidR="00C2172E" w:rsidRPr="00C2172E" w:rsidRDefault="00C2172E" w:rsidP="00C2172E">
            <w:pPr>
              <w:rPr>
                <w:rFonts w:cs="Times New Roman"/>
                <w:b/>
                <w:sz w:val="22"/>
                <w:szCs w:val="22"/>
              </w:rPr>
            </w:pPr>
            <w:r w:rsidRPr="00C2172E">
              <w:rPr>
                <w:rFonts w:cs="Times New Roman"/>
                <w:b/>
                <w:sz w:val="22"/>
                <w:szCs w:val="22"/>
                <w:u w:val="single"/>
              </w:rPr>
              <w:t xml:space="preserve">Слайд </w:t>
            </w:r>
            <w:r>
              <w:rPr>
                <w:rFonts w:cs="Times New Roman"/>
                <w:b/>
                <w:sz w:val="22"/>
                <w:szCs w:val="22"/>
                <w:u w:val="single"/>
              </w:rPr>
              <w:t>13-18</w:t>
            </w:r>
          </w:p>
          <w:p w:rsidR="000E2C29" w:rsidRPr="005701B3" w:rsidRDefault="000E2C29" w:rsidP="000E2C29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  <w:p w:rsidR="000E2C29" w:rsidRPr="005701B3" w:rsidRDefault="000E2C29" w:rsidP="00D307CB">
            <w:pPr>
              <w:suppressAutoHyphens w:val="0"/>
              <w:spacing w:line="276" w:lineRule="auto"/>
              <w:ind w:left="720"/>
              <w:jc w:val="both"/>
              <w:rPr>
                <w:rFonts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D307CB" w:rsidRPr="005701B3" w:rsidRDefault="00D307CB" w:rsidP="00AA4910">
            <w:pPr>
              <w:ind w:left="-540"/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0E2C29" w:rsidRPr="005701B3" w:rsidRDefault="005701B3" w:rsidP="00D307C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Отвечают на вопросы, анализируют, исправляют ошибки, применяют правила сложения и вычитания дробей с одинаковыми знаменателями</w:t>
            </w: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0E2C29" w:rsidRPr="005701B3" w:rsidRDefault="000E2C29" w:rsidP="005701B3">
            <w:pPr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715A59" w:rsidRPr="005701B3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</w:rPr>
              <w:t xml:space="preserve">Личностные: осознание </w:t>
            </w:r>
          </w:p>
          <w:p w:rsidR="00715A59" w:rsidRPr="005701B3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</w:rPr>
              <w:t>ответственности за общее дело</w:t>
            </w:r>
          </w:p>
          <w:p w:rsidR="00715A59" w:rsidRPr="005701B3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</w:rPr>
              <w:t>Коммуникативные: выражение своих мыслей, достижение договорённости и согласование общего решения.</w:t>
            </w:r>
          </w:p>
          <w:p w:rsidR="00715A59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</w:rPr>
              <w:lastRenderedPageBreak/>
              <w:t>Регулятивные: контроль, коррекция, самооценка</w:t>
            </w:r>
          </w:p>
          <w:p w:rsidR="005701B3" w:rsidRPr="005701B3" w:rsidRDefault="005701B3" w:rsidP="005701B3">
            <w:pPr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</w:rPr>
              <w:t>Познавательные: построение логической цепи рассуждений, анализ, обобщение, подведение под понятие</w:t>
            </w:r>
          </w:p>
          <w:p w:rsidR="005701B3" w:rsidRPr="005701B3" w:rsidRDefault="005701B3" w:rsidP="00715A59">
            <w:pPr>
              <w:rPr>
                <w:rFonts w:cs="Times New Roman"/>
                <w:sz w:val="22"/>
                <w:szCs w:val="22"/>
              </w:rPr>
            </w:pPr>
          </w:p>
          <w:p w:rsidR="000E2C29" w:rsidRPr="005701B3" w:rsidRDefault="000E2C29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</w:tc>
      </w:tr>
      <w:tr w:rsidR="00D307CB" w:rsidRPr="00691414" w:rsidTr="0039286E">
        <w:tc>
          <w:tcPr>
            <w:tcW w:w="1951" w:type="dxa"/>
            <w:shd w:val="clear" w:color="auto" w:fill="auto"/>
          </w:tcPr>
          <w:p w:rsidR="00D307CB" w:rsidRPr="005701B3" w:rsidRDefault="00D307CB" w:rsidP="00D307CB">
            <w:pPr>
              <w:rPr>
                <w:rFonts w:cs="Times New Roman"/>
                <w:sz w:val="22"/>
                <w:szCs w:val="22"/>
              </w:rPr>
            </w:pPr>
            <w:r w:rsidRPr="005701B3">
              <w:rPr>
                <w:rFonts w:cs="Times New Roman"/>
                <w:sz w:val="22"/>
                <w:szCs w:val="22"/>
                <w:lang w:val="en-US"/>
              </w:rPr>
              <w:lastRenderedPageBreak/>
              <w:t>VIII</w:t>
            </w:r>
            <w:r w:rsidRPr="005701B3">
              <w:rPr>
                <w:rFonts w:cs="Times New Roman"/>
                <w:sz w:val="22"/>
                <w:szCs w:val="22"/>
              </w:rPr>
              <w:t>. Рефлексия</w:t>
            </w:r>
          </w:p>
          <w:p w:rsidR="00D307CB" w:rsidRPr="005701B3" w:rsidRDefault="0078349B" w:rsidP="00D307C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  <w:r w:rsidR="00D307CB" w:rsidRPr="005701B3">
              <w:rPr>
                <w:rFonts w:cs="Times New Roman"/>
                <w:sz w:val="22"/>
                <w:szCs w:val="22"/>
              </w:rPr>
              <w:t xml:space="preserve"> мин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D307CB" w:rsidRPr="00FB139E" w:rsidRDefault="005701B3" w:rsidP="005701B3">
            <w:pPr>
              <w:rPr>
                <w:rFonts w:cs="Times New Roman"/>
                <w:sz w:val="22"/>
                <w:szCs w:val="22"/>
                <w:lang w:eastAsia="en-US"/>
              </w:rPr>
            </w:pPr>
            <w:r w:rsidRPr="00FB139E">
              <w:rPr>
                <w:rFonts w:cs="Times New Roman"/>
                <w:sz w:val="22"/>
                <w:szCs w:val="22"/>
                <w:lang w:eastAsia="en-US"/>
              </w:rPr>
              <w:t>Найди ошибку и исправь</w:t>
            </w:r>
          </w:p>
          <w:p w:rsidR="005701B3" w:rsidRPr="00FB139E" w:rsidRDefault="005701B3" w:rsidP="00D307CB">
            <w:pPr>
              <w:ind w:left="360"/>
              <w:rPr>
                <w:rFonts w:cs="Times New Roman"/>
                <w:i/>
                <w:sz w:val="22"/>
                <w:szCs w:val="22"/>
              </w:rPr>
            </w:pPr>
          </w:p>
          <w:p w:rsidR="00D307CB" w:rsidRPr="00FB139E" w:rsidRDefault="00D307CB" w:rsidP="005701B3">
            <w:pPr>
              <w:rPr>
                <w:rFonts w:cs="Times New Roman"/>
                <w:i/>
                <w:sz w:val="22"/>
                <w:szCs w:val="22"/>
              </w:rPr>
            </w:pPr>
            <w:r w:rsidRPr="00FB139E">
              <w:rPr>
                <w:rFonts w:cs="Times New Roman"/>
                <w:i/>
                <w:sz w:val="22"/>
                <w:szCs w:val="22"/>
              </w:rPr>
              <w:lastRenderedPageBreak/>
              <w:t>Чтобы сложить дроби с одинаковыми знаменателями, нужно умножить  числители этих дробей, а знаменатель оставить прежним</w:t>
            </w:r>
          </w:p>
          <w:p w:rsidR="00D307CB" w:rsidRPr="00FB139E" w:rsidRDefault="00D307CB" w:rsidP="00D307CB">
            <w:pPr>
              <w:ind w:left="360"/>
              <w:rPr>
                <w:rFonts w:cs="Times New Roman"/>
                <w:i/>
                <w:sz w:val="22"/>
                <w:szCs w:val="22"/>
              </w:rPr>
            </w:pPr>
          </w:p>
          <w:p w:rsidR="00D307CB" w:rsidRPr="00FB139E" w:rsidRDefault="00D307CB" w:rsidP="005701B3">
            <w:pPr>
              <w:rPr>
                <w:rFonts w:cs="Times New Roman"/>
                <w:i/>
                <w:sz w:val="22"/>
                <w:szCs w:val="22"/>
              </w:rPr>
            </w:pPr>
            <w:r w:rsidRPr="00FB139E">
              <w:rPr>
                <w:rFonts w:cs="Times New Roman"/>
                <w:i/>
                <w:sz w:val="22"/>
                <w:szCs w:val="22"/>
              </w:rPr>
              <w:t xml:space="preserve">Чтобы вычесть дроби с одинаковыми знаменателями, нужно из числителя уменьшаемого вычесть числитель вычитаемого и из знаменателя уменьшаемого вычесть знаменатель вычитаемого. </w:t>
            </w:r>
          </w:p>
          <w:p w:rsidR="00D307CB" w:rsidRPr="00FB139E" w:rsidRDefault="00D307CB" w:rsidP="00D307CB">
            <w:pPr>
              <w:ind w:left="360"/>
              <w:rPr>
                <w:rFonts w:cs="Times New Roman"/>
                <w:i/>
                <w:sz w:val="22"/>
                <w:szCs w:val="22"/>
              </w:rPr>
            </w:pPr>
          </w:p>
          <w:p w:rsidR="00FB139E" w:rsidRDefault="00FB139E" w:rsidP="005701B3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:rsidR="00FB139E" w:rsidRDefault="00FB139E" w:rsidP="00FB139E">
            <w:pPr>
              <w:rPr>
                <w:rFonts w:cs="Times New Roman"/>
                <w:sz w:val="22"/>
                <w:szCs w:val="22"/>
              </w:rPr>
            </w:pPr>
          </w:p>
          <w:p w:rsidR="00FB139E" w:rsidRDefault="00FB139E" w:rsidP="00FB139E">
            <w:pPr>
              <w:rPr>
                <w:rFonts w:cs="Times New Roman"/>
                <w:sz w:val="22"/>
                <w:szCs w:val="22"/>
              </w:rPr>
            </w:pPr>
          </w:p>
          <w:p w:rsidR="00FB139E" w:rsidRDefault="00FB139E" w:rsidP="00FB139E">
            <w:pPr>
              <w:rPr>
                <w:rFonts w:cs="Times New Roman"/>
                <w:sz w:val="22"/>
                <w:szCs w:val="22"/>
              </w:rPr>
            </w:pPr>
          </w:p>
          <w:p w:rsidR="00FB139E" w:rsidRDefault="00FB139E" w:rsidP="00FB139E">
            <w:pPr>
              <w:rPr>
                <w:rFonts w:cs="Times New Roman"/>
                <w:sz w:val="22"/>
                <w:szCs w:val="22"/>
              </w:rPr>
            </w:pPr>
          </w:p>
          <w:p w:rsidR="00FB139E" w:rsidRDefault="00FB139E" w:rsidP="00FB139E">
            <w:pPr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t>Заполните кластер</w:t>
            </w:r>
          </w:p>
          <w:p w:rsidR="00FB139E" w:rsidRDefault="00FB139E" w:rsidP="00FB139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 строка: виды дробей</w:t>
            </w:r>
          </w:p>
          <w:p w:rsidR="00FB139E" w:rsidRDefault="00FB139E" w:rsidP="00FB139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 строка: операции с дробями</w:t>
            </w:r>
          </w:p>
          <w:p w:rsidR="00FB139E" w:rsidRDefault="00FB139E" w:rsidP="00FB139E">
            <w:pPr>
              <w:rPr>
                <w:rFonts w:cs="Times New Roman"/>
                <w:sz w:val="22"/>
                <w:szCs w:val="22"/>
              </w:rPr>
            </w:pPr>
          </w:p>
          <w:p w:rsidR="00FB139E" w:rsidRPr="00FB139E" w:rsidRDefault="00FB139E" w:rsidP="00FB139E">
            <w:pPr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t>Что мы с вами не знаем? К чему нам надо стремиться?</w:t>
            </w:r>
          </w:p>
          <w:p w:rsidR="00FB139E" w:rsidRDefault="00FB139E" w:rsidP="005701B3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5701B3">
            <w:pPr>
              <w:jc w:val="both"/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t>Напишите резюме по теме нашего урока, закончив фразы:</w:t>
            </w:r>
          </w:p>
          <w:p w:rsidR="005701B3" w:rsidRPr="00FB139E" w:rsidRDefault="005701B3" w:rsidP="005701B3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FB139E">
            <w:pPr>
              <w:jc w:val="both"/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t>«Сегодня я узнал …»</w:t>
            </w:r>
          </w:p>
          <w:p w:rsidR="00D307CB" w:rsidRPr="00FB139E" w:rsidRDefault="00D307CB" w:rsidP="00FB139E">
            <w:pPr>
              <w:jc w:val="both"/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t>«У меня получилось …»</w:t>
            </w:r>
          </w:p>
          <w:p w:rsidR="00D307CB" w:rsidRPr="00FB139E" w:rsidRDefault="00D307CB" w:rsidP="00FB139E">
            <w:pPr>
              <w:jc w:val="both"/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t>«Мне осталось узнать …»</w:t>
            </w:r>
          </w:p>
          <w:p w:rsidR="00D307CB" w:rsidRPr="00FB139E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t>Оцените свою работу на уроке карточк</w:t>
            </w:r>
            <w:r w:rsidR="00FB139E">
              <w:rPr>
                <w:rFonts w:cs="Times New Roman"/>
                <w:sz w:val="22"/>
                <w:szCs w:val="22"/>
              </w:rPr>
              <w:t>ой</w:t>
            </w:r>
            <w:r w:rsidRPr="00FB139E">
              <w:rPr>
                <w:rFonts w:cs="Times New Roman"/>
                <w:sz w:val="22"/>
                <w:szCs w:val="22"/>
              </w:rPr>
              <w:t xml:space="preserve"> «Оцени себя».</w:t>
            </w:r>
          </w:p>
          <w:p w:rsidR="00FB139E" w:rsidRDefault="00FB139E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t>Если вы считаете, что тема урока вам понятна, то приклейте на  доску зелёный кружок.</w:t>
            </w:r>
          </w:p>
          <w:p w:rsidR="00D307CB" w:rsidRPr="00FB139E" w:rsidRDefault="00D307CB" w:rsidP="00D307CB">
            <w:pPr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t xml:space="preserve">Если вы считаете, что не достаточно усвоили материал, не то приклейте на  доску жёлтый  кружок. </w:t>
            </w:r>
          </w:p>
          <w:p w:rsidR="00FB139E" w:rsidRDefault="00FB139E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t>Если вы считаете, что тема урока вам не понятна, то приклейте на  доску красный кружок.</w:t>
            </w:r>
          </w:p>
          <w:p w:rsidR="00D307CB" w:rsidRPr="00FB139E" w:rsidRDefault="00D307CB" w:rsidP="00D307CB">
            <w:pPr>
              <w:suppressAutoHyphens w:val="0"/>
              <w:spacing w:line="276" w:lineRule="auto"/>
              <w:ind w:left="720"/>
              <w:jc w:val="both"/>
              <w:rPr>
                <w:rFonts w:cs="Times New Roman"/>
                <w:sz w:val="22"/>
                <w:szCs w:val="22"/>
                <w:u w:val="single"/>
              </w:rPr>
            </w:pPr>
          </w:p>
        </w:tc>
        <w:tc>
          <w:tcPr>
            <w:tcW w:w="3969" w:type="dxa"/>
            <w:shd w:val="clear" w:color="auto" w:fill="auto"/>
          </w:tcPr>
          <w:p w:rsidR="00D307CB" w:rsidRPr="00C2172E" w:rsidRDefault="00C2172E" w:rsidP="00C2172E">
            <w:pPr>
              <w:rPr>
                <w:rFonts w:cs="Times New Roman"/>
                <w:b/>
                <w:sz w:val="22"/>
                <w:szCs w:val="22"/>
              </w:rPr>
            </w:pPr>
            <w:r w:rsidRPr="00C2172E">
              <w:rPr>
                <w:rFonts w:cs="Times New Roman"/>
                <w:b/>
                <w:sz w:val="22"/>
                <w:szCs w:val="22"/>
                <w:u w:val="single"/>
              </w:rPr>
              <w:lastRenderedPageBreak/>
              <w:t xml:space="preserve">Слайд </w:t>
            </w:r>
            <w:r>
              <w:rPr>
                <w:rFonts w:cs="Times New Roman"/>
                <w:b/>
                <w:sz w:val="22"/>
                <w:szCs w:val="22"/>
                <w:u w:val="single"/>
              </w:rPr>
              <w:t>19</w:t>
            </w:r>
          </w:p>
          <w:p w:rsidR="00D307CB" w:rsidRPr="00FB139E" w:rsidRDefault="00D307CB" w:rsidP="00D307CB">
            <w:pPr>
              <w:pStyle w:val="a6"/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  <w:p w:rsidR="00D307CB" w:rsidRPr="00FB139E" w:rsidRDefault="00D307CB" w:rsidP="00D307CB">
            <w:pPr>
              <w:pStyle w:val="a6"/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  <w:p w:rsidR="00D307CB" w:rsidRPr="00FB139E" w:rsidRDefault="00D307CB" w:rsidP="00D307CB">
            <w:pPr>
              <w:pStyle w:val="a6"/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  <w:p w:rsidR="00D307CB" w:rsidRPr="00FB139E" w:rsidRDefault="00D307CB" w:rsidP="00D307CB">
            <w:pPr>
              <w:pStyle w:val="a6"/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  <w:p w:rsidR="00D307CB" w:rsidRPr="00FB139E" w:rsidRDefault="00D307CB" w:rsidP="00D307CB">
            <w:pPr>
              <w:pStyle w:val="a6"/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  <w:p w:rsidR="00D307CB" w:rsidRPr="00FB139E" w:rsidRDefault="00D307CB" w:rsidP="00D307CB">
            <w:pPr>
              <w:pStyle w:val="a6"/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  <w:p w:rsidR="00D307CB" w:rsidRPr="00FB139E" w:rsidRDefault="00D307CB" w:rsidP="00D307CB">
            <w:pPr>
              <w:pStyle w:val="a6"/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  <w:p w:rsidR="00D307CB" w:rsidRPr="00FB139E" w:rsidRDefault="00D307CB" w:rsidP="00D307CB">
            <w:pPr>
              <w:pStyle w:val="a6"/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  <w:p w:rsidR="00FB139E" w:rsidRDefault="00FB139E" w:rsidP="00FB139E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Раздать учащимся  </w:t>
            </w:r>
          </w:p>
          <w:p w:rsidR="00D307CB" w:rsidRDefault="00FB139E" w:rsidP="00FB139E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ПРИЛОЖЕНИЕ 7</w:t>
            </w:r>
          </w:p>
          <w:p w:rsidR="00FB139E" w:rsidRPr="00FB139E" w:rsidRDefault="00FB139E" w:rsidP="00FB139E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ПРИЛОЖЕНИЕ 8</w:t>
            </w:r>
          </w:p>
          <w:p w:rsidR="00FB139E" w:rsidRDefault="00FB139E" w:rsidP="00FB139E">
            <w:pPr>
              <w:rPr>
                <w:rFonts w:cs="Times New Roman"/>
                <w:sz w:val="22"/>
                <w:szCs w:val="22"/>
              </w:rPr>
            </w:pPr>
          </w:p>
          <w:p w:rsidR="00FB139E" w:rsidRDefault="00FB139E" w:rsidP="00FB139E">
            <w:pPr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FB139E">
            <w:pPr>
              <w:rPr>
                <w:rFonts w:cs="Times New Roman"/>
                <w:lang w:eastAsia="en-US"/>
              </w:rPr>
            </w:pPr>
          </w:p>
          <w:p w:rsidR="00D307CB" w:rsidRDefault="00D307CB" w:rsidP="00D307CB">
            <w:pPr>
              <w:pStyle w:val="a6"/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  <w:p w:rsidR="001E038B" w:rsidRDefault="001E038B" w:rsidP="00D307CB">
            <w:pPr>
              <w:pStyle w:val="a6"/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  <w:p w:rsidR="001E038B" w:rsidRDefault="001E038B" w:rsidP="00D307CB">
            <w:pPr>
              <w:pStyle w:val="a6"/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  <w:p w:rsidR="001E038B" w:rsidRDefault="001E038B" w:rsidP="00D307CB">
            <w:pPr>
              <w:pStyle w:val="a6"/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  <w:p w:rsidR="001E038B" w:rsidRPr="00C2172E" w:rsidRDefault="00C2172E" w:rsidP="00C2172E">
            <w:pPr>
              <w:rPr>
                <w:rFonts w:cs="Times New Roman"/>
                <w:b/>
                <w:sz w:val="22"/>
                <w:szCs w:val="22"/>
              </w:rPr>
            </w:pPr>
            <w:r w:rsidRPr="00C2172E">
              <w:rPr>
                <w:rFonts w:cs="Times New Roman"/>
                <w:b/>
                <w:sz w:val="22"/>
                <w:szCs w:val="22"/>
                <w:u w:val="single"/>
              </w:rPr>
              <w:t xml:space="preserve">Слайд </w:t>
            </w:r>
            <w:r>
              <w:rPr>
                <w:rFonts w:cs="Times New Roman"/>
                <w:b/>
                <w:sz w:val="22"/>
                <w:szCs w:val="22"/>
                <w:u w:val="single"/>
              </w:rPr>
              <w:t>20,21</w:t>
            </w:r>
          </w:p>
          <w:p w:rsidR="00C2172E" w:rsidRPr="00FB139E" w:rsidRDefault="00C2172E" w:rsidP="00C2172E">
            <w:pPr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t>Проверка правильности составления кластера.</w:t>
            </w:r>
          </w:p>
          <w:p w:rsidR="001E038B" w:rsidRDefault="001E038B" w:rsidP="00D307CB">
            <w:pPr>
              <w:pStyle w:val="a6"/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  <w:p w:rsidR="001E038B" w:rsidRDefault="001E038B" w:rsidP="00D307CB">
            <w:pPr>
              <w:pStyle w:val="a6"/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  <w:p w:rsidR="001E038B" w:rsidRDefault="001E038B" w:rsidP="00D307CB">
            <w:pPr>
              <w:pStyle w:val="a6"/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  <w:p w:rsidR="001E038B" w:rsidRDefault="001E038B" w:rsidP="00D307CB">
            <w:pPr>
              <w:pStyle w:val="a6"/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  <w:p w:rsidR="00C2172E" w:rsidRDefault="00C2172E" w:rsidP="001E038B">
            <w:pPr>
              <w:rPr>
                <w:rFonts w:cs="Times New Roman"/>
                <w:lang w:eastAsia="en-US"/>
              </w:rPr>
            </w:pPr>
          </w:p>
          <w:p w:rsidR="001E038B" w:rsidRPr="001E038B" w:rsidRDefault="001E038B" w:rsidP="001E038B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ПРИЛОЖЕНИЕ 10</w:t>
            </w:r>
          </w:p>
          <w:p w:rsidR="001E038B" w:rsidRDefault="001E038B" w:rsidP="001E038B">
            <w:pPr>
              <w:rPr>
                <w:rFonts w:cs="Times New Roman"/>
                <w:lang w:eastAsia="en-US"/>
              </w:rPr>
            </w:pPr>
          </w:p>
          <w:p w:rsidR="001241EE" w:rsidRDefault="001241EE" w:rsidP="001E038B">
            <w:pPr>
              <w:rPr>
                <w:rFonts w:cs="Times New Roman"/>
                <w:lang w:eastAsia="en-US"/>
              </w:rPr>
            </w:pPr>
          </w:p>
          <w:p w:rsidR="001241EE" w:rsidRDefault="001241EE" w:rsidP="001E038B">
            <w:pPr>
              <w:rPr>
                <w:rFonts w:cs="Times New Roman"/>
                <w:lang w:eastAsia="en-US"/>
              </w:rPr>
            </w:pPr>
          </w:p>
          <w:p w:rsidR="001241EE" w:rsidRDefault="001241EE" w:rsidP="001E038B">
            <w:pPr>
              <w:rPr>
                <w:rFonts w:cs="Times New Roman"/>
                <w:lang w:eastAsia="en-US"/>
              </w:rPr>
            </w:pPr>
          </w:p>
          <w:p w:rsidR="001241EE" w:rsidRDefault="001241EE" w:rsidP="001E038B">
            <w:pPr>
              <w:rPr>
                <w:rFonts w:cs="Times New Roman"/>
                <w:lang w:eastAsia="en-US"/>
              </w:rPr>
            </w:pPr>
          </w:p>
          <w:p w:rsidR="001241EE" w:rsidRDefault="001241EE" w:rsidP="001E038B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ПРИЛОЖЕНИЕ 11</w:t>
            </w:r>
          </w:p>
          <w:p w:rsidR="00C2172E" w:rsidRDefault="00C2172E" w:rsidP="001E038B">
            <w:pPr>
              <w:rPr>
                <w:rFonts w:cs="Times New Roman"/>
                <w:lang w:eastAsia="en-US"/>
              </w:rPr>
            </w:pPr>
          </w:p>
          <w:p w:rsidR="00C2172E" w:rsidRDefault="00C2172E" w:rsidP="001E038B">
            <w:pPr>
              <w:rPr>
                <w:rFonts w:cs="Times New Roman"/>
                <w:lang w:eastAsia="en-US"/>
              </w:rPr>
            </w:pPr>
          </w:p>
          <w:p w:rsidR="00C2172E" w:rsidRPr="00C2172E" w:rsidRDefault="00C2172E" w:rsidP="00C2172E">
            <w:pPr>
              <w:rPr>
                <w:rFonts w:cs="Times New Roman"/>
                <w:b/>
                <w:sz w:val="22"/>
                <w:szCs w:val="22"/>
              </w:rPr>
            </w:pPr>
            <w:r w:rsidRPr="00C2172E">
              <w:rPr>
                <w:rFonts w:cs="Times New Roman"/>
                <w:b/>
                <w:sz w:val="22"/>
                <w:szCs w:val="22"/>
                <w:u w:val="single"/>
              </w:rPr>
              <w:t xml:space="preserve">Слайд </w:t>
            </w:r>
            <w:r>
              <w:rPr>
                <w:rFonts w:cs="Times New Roman"/>
                <w:b/>
                <w:sz w:val="22"/>
                <w:szCs w:val="22"/>
                <w:u w:val="single"/>
              </w:rPr>
              <w:t>22</w:t>
            </w:r>
          </w:p>
          <w:p w:rsidR="00C2172E" w:rsidRPr="001E038B" w:rsidRDefault="00C2172E" w:rsidP="001E038B">
            <w:pPr>
              <w:rPr>
                <w:rFonts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307CB" w:rsidRPr="00FB139E" w:rsidRDefault="00D307CB" w:rsidP="00AA4910">
            <w:pPr>
              <w:ind w:left="-540"/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FB139E" w:rsidRDefault="00FB139E" w:rsidP="00D307CB">
            <w:pPr>
              <w:rPr>
                <w:rFonts w:cs="Times New Roman"/>
                <w:sz w:val="22"/>
                <w:szCs w:val="22"/>
              </w:rPr>
            </w:pPr>
          </w:p>
          <w:p w:rsidR="00FB139E" w:rsidRDefault="00FB139E" w:rsidP="00D307CB">
            <w:pPr>
              <w:rPr>
                <w:rFonts w:cs="Times New Roman"/>
                <w:sz w:val="22"/>
                <w:szCs w:val="22"/>
              </w:rPr>
            </w:pPr>
          </w:p>
          <w:p w:rsidR="00FB139E" w:rsidRDefault="00FB139E" w:rsidP="00D307CB">
            <w:pPr>
              <w:rPr>
                <w:rFonts w:cs="Times New Roman"/>
                <w:sz w:val="22"/>
                <w:szCs w:val="22"/>
              </w:rPr>
            </w:pPr>
          </w:p>
          <w:p w:rsidR="00FB139E" w:rsidRDefault="00FB139E" w:rsidP="00D307CB">
            <w:pPr>
              <w:rPr>
                <w:rFonts w:cs="Times New Roman"/>
                <w:sz w:val="22"/>
                <w:szCs w:val="22"/>
              </w:rPr>
            </w:pPr>
          </w:p>
          <w:p w:rsidR="00FB139E" w:rsidRDefault="00FB139E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Default="00FB139E" w:rsidP="00FB139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Заполняют кластер и проверяют его по образцу</w:t>
            </w:r>
            <w:r w:rsidR="00C921E1">
              <w:rPr>
                <w:rFonts w:cs="Times New Roman"/>
                <w:sz w:val="22"/>
                <w:szCs w:val="22"/>
              </w:rPr>
              <w:t xml:space="preserve"> в презентации</w:t>
            </w:r>
          </w:p>
          <w:p w:rsidR="00D307CB" w:rsidRPr="00FB139E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FB139E" w:rsidRDefault="00FB139E" w:rsidP="00D307CB">
            <w:pPr>
              <w:rPr>
                <w:rFonts w:cs="Times New Roman"/>
                <w:sz w:val="22"/>
                <w:szCs w:val="22"/>
              </w:rPr>
            </w:pPr>
          </w:p>
          <w:p w:rsidR="00FB139E" w:rsidRDefault="00FB139E" w:rsidP="00D307CB">
            <w:pPr>
              <w:rPr>
                <w:rFonts w:cs="Times New Roman"/>
                <w:sz w:val="22"/>
                <w:szCs w:val="22"/>
              </w:rPr>
            </w:pPr>
          </w:p>
          <w:p w:rsidR="00FB139E" w:rsidRPr="00FB139E" w:rsidRDefault="00FB139E" w:rsidP="00FB139E">
            <w:pPr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t>Обобщают изученный материал.</w:t>
            </w:r>
          </w:p>
          <w:p w:rsidR="00FB139E" w:rsidRPr="00FB139E" w:rsidRDefault="00FB139E" w:rsidP="00FB139E">
            <w:pPr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t xml:space="preserve">Делают вывод. </w:t>
            </w:r>
          </w:p>
          <w:p w:rsidR="00FB139E" w:rsidRDefault="00FB139E" w:rsidP="00D307CB">
            <w:pPr>
              <w:rPr>
                <w:rFonts w:cs="Times New Roman"/>
                <w:sz w:val="22"/>
                <w:szCs w:val="22"/>
              </w:rPr>
            </w:pPr>
          </w:p>
          <w:p w:rsidR="00FB139E" w:rsidRDefault="00FB139E" w:rsidP="00D307CB">
            <w:pPr>
              <w:rPr>
                <w:rFonts w:cs="Times New Roman"/>
                <w:sz w:val="22"/>
                <w:szCs w:val="22"/>
              </w:rPr>
            </w:pPr>
          </w:p>
          <w:p w:rsidR="00FB139E" w:rsidRDefault="00FB139E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FB139E" w:rsidRDefault="00D307CB" w:rsidP="00D307CB">
            <w:pPr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t xml:space="preserve">Оценивают свою </w:t>
            </w:r>
            <w:r w:rsidRPr="00FB139E">
              <w:rPr>
                <w:rFonts w:cs="Times New Roman"/>
                <w:sz w:val="22"/>
                <w:szCs w:val="22"/>
              </w:rPr>
              <w:lastRenderedPageBreak/>
              <w:t xml:space="preserve">работу на уроке, </w:t>
            </w:r>
            <w:r w:rsidR="00FB139E">
              <w:rPr>
                <w:rFonts w:cs="Times New Roman"/>
                <w:sz w:val="22"/>
                <w:szCs w:val="22"/>
              </w:rPr>
              <w:t>используя</w:t>
            </w:r>
            <w:r w:rsidRPr="00FB139E">
              <w:rPr>
                <w:rFonts w:cs="Times New Roman"/>
                <w:sz w:val="22"/>
                <w:szCs w:val="22"/>
              </w:rPr>
              <w:t xml:space="preserve"> карточк</w:t>
            </w:r>
            <w:r w:rsidR="00FB139E">
              <w:rPr>
                <w:rFonts w:cs="Times New Roman"/>
                <w:sz w:val="22"/>
                <w:szCs w:val="22"/>
              </w:rPr>
              <w:t xml:space="preserve">и «Оцени себя» для рефлексии </w:t>
            </w:r>
            <w:r w:rsidRPr="00FB139E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D307CB" w:rsidRPr="00FB139E" w:rsidRDefault="00D307CB" w:rsidP="00D307CB">
            <w:pPr>
              <w:rPr>
                <w:rFonts w:cs="Times New Roman"/>
                <w:sz w:val="22"/>
                <w:szCs w:val="22"/>
              </w:rPr>
            </w:pPr>
          </w:p>
          <w:p w:rsidR="00FB139E" w:rsidRDefault="00FB139E" w:rsidP="00D307CB">
            <w:pPr>
              <w:rPr>
                <w:rFonts w:cs="Times New Roman"/>
                <w:sz w:val="22"/>
                <w:szCs w:val="22"/>
              </w:rPr>
            </w:pPr>
          </w:p>
          <w:p w:rsidR="00D307CB" w:rsidRPr="001B2C76" w:rsidRDefault="00FB139E" w:rsidP="00D307C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Приклеивают на доску </w:t>
            </w:r>
            <w:r w:rsidR="00D307CB" w:rsidRPr="00FB139E">
              <w:rPr>
                <w:rFonts w:cs="Times New Roman"/>
                <w:sz w:val="22"/>
                <w:szCs w:val="22"/>
              </w:rPr>
              <w:t>кружочки для рефлексии.</w:t>
            </w:r>
          </w:p>
        </w:tc>
        <w:tc>
          <w:tcPr>
            <w:tcW w:w="1702" w:type="dxa"/>
            <w:shd w:val="clear" w:color="auto" w:fill="auto"/>
          </w:tcPr>
          <w:p w:rsidR="00D307CB" w:rsidRPr="00FB139E" w:rsidRDefault="001E038B" w:rsidP="001E038B">
            <w:pPr>
              <w:rPr>
                <w:rFonts w:cs="Times New Roman"/>
                <w:sz w:val="22"/>
                <w:szCs w:val="22"/>
                <w:lang w:eastAsia="ru-RU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lastRenderedPageBreak/>
              <w:t xml:space="preserve">Умение анализировать </w:t>
            </w:r>
            <w:r>
              <w:rPr>
                <w:rFonts w:cs="Times New Roman"/>
                <w:sz w:val="22"/>
                <w:szCs w:val="22"/>
                <w:lang w:eastAsia="ru-RU"/>
              </w:rPr>
              <w:lastRenderedPageBreak/>
              <w:t>и делать выводы</w:t>
            </w:r>
          </w:p>
        </w:tc>
        <w:tc>
          <w:tcPr>
            <w:tcW w:w="2126" w:type="dxa"/>
            <w:shd w:val="clear" w:color="auto" w:fill="auto"/>
          </w:tcPr>
          <w:p w:rsidR="00715A59" w:rsidRPr="00FB139E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lastRenderedPageBreak/>
              <w:t>Личностные: самоопределение</w:t>
            </w:r>
          </w:p>
          <w:p w:rsidR="00715A59" w:rsidRPr="00FB139E" w:rsidRDefault="00715A59" w:rsidP="00715A59">
            <w:pPr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lastRenderedPageBreak/>
              <w:t>Коммуникативные: аргументация своего мнения, планирование учебного сотрудничества</w:t>
            </w:r>
          </w:p>
          <w:p w:rsidR="00D307CB" w:rsidRDefault="00715A59" w:rsidP="001E038B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t>Регулятивные: оценка – выделение и осознание того, что уже усвоено и что еще подлежит усвоению, осознание качества и уровня усвоения</w:t>
            </w:r>
          </w:p>
          <w:p w:rsidR="001B2C76" w:rsidRPr="00FB139E" w:rsidRDefault="001B2C76" w:rsidP="001B2C76">
            <w:pPr>
              <w:rPr>
                <w:rFonts w:cs="Times New Roman"/>
                <w:sz w:val="22"/>
                <w:szCs w:val="22"/>
              </w:rPr>
            </w:pPr>
            <w:r w:rsidRPr="00FB139E">
              <w:rPr>
                <w:rFonts w:cs="Times New Roman"/>
                <w:sz w:val="22"/>
                <w:szCs w:val="22"/>
              </w:rPr>
              <w:t>Познавательные: рефлексия способов и условий действия, контроль и оценка процесса и результатов деятельности, адекватное понимание причин успеха или неуспеха</w:t>
            </w:r>
          </w:p>
          <w:p w:rsidR="001B2C76" w:rsidRPr="00FB139E" w:rsidRDefault="001B2C76" w:rsidP="00715A59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</w:tc>
      </w:tr>
      <w:tr w:rsidR="00D307CB" w:rsidRPr="00691414" w:rsidTr="0039286E">
        <w:tc>
          <w:tcPr>
            <w:tcW w:w="1951" w:type="dxa"/>
            <w:shd w:val="clear" w:color="auto" w:fill="auto"/>
          </w:tcPr>
          <w:p w:rsidR="00D307CB" w:rsidRPr="001B2C76" w:rsidRDefault="00D307CB" w:rsidP="00D307CB">
            <w:pPr>
              <w:rPr>
                <w:sz w:val="22"/>
                <w:szCs w:val="22"/>
              </w:rPr>
            </w:pPr>
            <w:r w:rsidRPr="001B2C76">
              <w:rPr>
                <w:sz w:val="22"/>
                <w:szCs w:val="22"/>
                <w:lang w:val="en-US"/>
              </w:rPr>
              <w:lastRenderedPageBreak/>
              <w:t>I</w:t>
            </w:r>
            <w:r w:rsidRPr="001B2C76">
              <w:rPr>
                <w:sz w:val="22"/>
                <w:szCs w:val="22"/>
              </w:rPr>
              <w:t>X. Домашнее задание</w:t>
            </w:r>
          </w:p>
          <w:p w:rsidR="00D307CB" w:rsidRPr="001B2C76" w:rsidRDefault="00D307CB" w:rsidP="00D307CB">
            <w:pPr>
              <w:rPr>
                <w:sz w:val="22"/>
                <w:szCs w:val="22"/>
                <w:lang w:val="en-US"/>
              </w:rPr>
            </w:pPr>
            <w:r w:rsidRPr="001B2C76">
              <w:rPr>
                <w:sz w:val="22"/>
                <w:szCs w:val="22"/>
              </w:rPr>
              <w:t>1</w:t>
            </w:r>
            <w:r w:rsidR="003E59AB">
              <w:rPr>
                <w:sz w:val="22"/>
                <w:szCs w:val="22"/>
              </w:rPr>
              <w:t xml:space="preserve"> </w:t>
            </w:r>
            <w:r w:rsidRPr="001B2C76">
              <w:rPr>
                <w:sz w:val="22"/>
                <w:szCs w:val="22"/>
              </w:rPr>
              <w:t>мин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D307CB" w:rsidRPr="001B2C76" w:rsidRDefault="00D307CB" w:rsidP="00D307CB">
            <w:pPr>
              <w:pStyle w:val="a6"/>
              <w:spacing w:after="0"/>
              <w:rPr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C2172E" w:rsidRPr="00C2172E" w:rsidRDefault="00C2172E" w:rsidP="00C2172E">
            <w:pPr>
              <w:rPr>
                <w:rFonts w:cs="Times New Roman"/>
                <w:b/>
                <w:sz w:val="22"/>
                <w:szCs w:val="22"/>
              </w:rPr>
            </w:pPr>
            <w:r w:rsidRPr="00C2172E">
              <w:rPr>
                <w:rFonts w:cs="Times New Roman"/>
                <w:b/>
                <w:sz w:val="22"/>
                <w:szCs w:val="22"/>
                <w:u w:val="single"/>
              </w:rPr>
              <w:t xml:space="preserve">Слайд </w:t>
            </w:r>
            <w:r>
              <w:rPr>
                <w:rFonts w:cs="Times New Roman"/>
                <w:b/>
                <w:sz w:val="22"/>
                <w:szCs w:val="22"/>
                <w:u w:val="single"/>
              </w:rPr>
              <w:t>23, 24</w:t>
            </w:r>
            <w:bookmarkStart w:id="0" w:name="_GoBack"/>
            <w:bookmarkEnd w:id="0"/>
          </w:p>
          <w:p w:rsidR="00C2172E" w:rsidRDefault="00C2172E" w:rsidP="00D307CB">
            <w:pPr>
              <w:rPr>
                <w:sz w:val="22"/>
                <w:szCs w:val="22"/>
              </w:rPr>
            </w:pPr>
          </w:p>
          <w:p w:rsidR="00D307CB" w:rsidRPr="001B2C76" w:rsidRDefault="001E038B" w:rsidP="00D307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307CB" w:rsidRPr="001B2C76">
              <w:rPr>
                <w:sz w:val="22"/>
                <w:szCs w:val="22"/>
              </w:rPr>
              <w:t xml:space="preserve">тр. 155 – 156 (выучить правила),   №1039, </w:t>
            </w:r>
          </w:p>
          <w:p w:rsidR="00D307CB" w:rsidRPr="001B2C76" w:rsidRDefault="00D307CB" w:rsidP="00D307CB">
            <w:pPr>
              <w:rPr>
                <w:sz w:val="22"/>
                <w:szCs w:val="22"/>
              </w:rPr>
            </w:pPr>
            <w:r w:rsidRPr="001B2C76">
              <w:rPr>
                <w:sz w:val="22"/>
                <w:szCs w:val="22"/>
              </w:rPr>
              <w:t xml:space="preserve">написать сказку о приключениях дробей или </w:t>
            </w:r>
          </w:p>
          <w:p w:rsidR="001E038B" w:rsidRDefault="00D307CB" w:rsidP="00D307CB">
            <w:pPr>
              <w:rPr>
                <w:sz w:val="22"/>
                <w:szCs w:val="22"/>
              </w:rPr>
            </w:pPr>
            <w:r w:rsidRPr="001B2C76">
              <w:rPr>
                <w:sz w:val="22"/>
                <w:szCs w:val="22"/>
              </w:rPr>
              <w:t>Ребята, а какое настроение у вас в конце урока, не испортилось ли оно? Поднимите смайлик, соответствующий вашему настроению</w:t>
            </w:r>
            <w:r w:rsidR="001E038B">
              <w:rPr>
                <w:sz w:val="22"/>
                <w:szCs w:val="22"/>
              </w:rPr>
              <w:t xml:space="preserve"> и я тоже поднимаю свой смайлик.</w:t>
            </w:r>
          </w:p>
          <w:p w:rsidR="001E038B" w:rsidRDefault="001E038B" w:rsidP="00D307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1</w:t>
            </w:r>
          </w:p>
          <w:p w:rsidR="00D307CB" w:rsidRPr="001B2C76" w:rsidRDefault="001E038B" w:rsidP="00D307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D307CB" w:rsidRPr="001B2C76">
              <w:rPr>
                <w:sz w:val="22"/>
                <w:szCs w:val="22"/>
              </w:rPr>
              <w:t xml:space="preserve"> довольна вашей работой на уроке.</w:t>
            </w:r>
          </w:p>
          <w:p w:rsidR="00D307CB" w:rsidRPr="001B2C76" w:rsidRDefault="00D307CB" w:rsidP="00D307CB">
            <w:pPr>
              <w:rPr>
                <w:sz w:val="22"/>
                <w:szCs w:val="22"/>
              </w:rPr>
            </w:pPr>
            <w:r w:rsidRPr="001B2C76">
              <w:rPr>
                <w:sz w:val="22"/>
                <w:szCs w:val="22"/>
              </w:rPr>
              <w:t xml:space="preserve"> Вы можете быть свободны. </w:t>
            </w:r>
          </w:p>
          <w:p w:rsidR="00D307CB" w:rsidRPr="001B2C76" w:rsidRDefault="00D307CB" w:rsidP="00D307CB">
            <w:pPr>
              <w:pStyle w:val="a6"/>
              <w:spacing w:after="0"/>
              <w:rPr>
                <w:lang w:eastAsia="en-US"/>
              </w:rPr>
            </w:pPr>
            <w:r w:rsidRPr="001B2C76">
              <w:rPr>
                <w:rFonts w:ascii="Times New Roman" w:hAnsi="Times New Roman"/>
              </w:rPr>
              <w:t>Спасибо за урок!</w:t>
            </w:r>
          </w:p>
        </w:tc>
        <w:tc>
          <w:tcPr>
            <w:tcW w:w="2126" w:type="dxa"/>
            <w:shd w:val="clear" w:color="auto" w:fill="auto"/>
          </w:tcPr>
          <w:p w:rsidR="001E038B" w:rsidRDefault="00D307CB" w:rsidP="000800F2">
            <w:pPr>
              <w:ind w:left="-540"/>
              <w:jc w:val="center"/>
              <w:rPr>
                <w:sz w:val="22"/>
                <w:szCs w:val="22"/>
              </w:rPr>
            </w:pPr>
            <w:r w:rsidRPr="001B2C76">
              <w:rPr>
                <w:sz w:val="22"/>
                <w:szCs w:val="22"/>
              </w:rPr>
              <w:t>Записывают в</w:t>
            </w:r>
          </w:p>
          <w:p w:rsidR="001E038B" w:rsidRDefault="000800F2" w:rsidP="000800F2">
            <w:pPr>
              <w:ind w:left="-5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д</w:t>
            </w:r>
            <w:r w:rsidR="00D307CB" w:rsidRPr="001B2C76">
              <w:rPr>
                <w:sz w:val="22"/>
                <w:szCs w:val="22"/>
              </w:rPr>
              <w:t>невники домашнее</w:t>
            </w:r>
          </w:p>
          <w:p w:rsidR="00D307CB" w:rsidRPr="001B2C76" w:rsidRDefault="00D307CB" w:rsidP="000800F2">
            <w:pPr>
              <w:ind w:left="-540"/>
              <w:jc w:val="center"/>
              <w:rPr>
                <w:sz w:val="22"/>
                <w:szCs w:val="22"/>
              </w:rPr>
            </w:pPr>
            <w:r w:rsidRPr="001B2C76">
              <w:rPr>
                <w:sz w:val="22"/>
                <w:szCs w:val="22"/>
              </w:rPr>
              <w:t>задание</w:t>
            </w:r>
          </w:p>
        </w:tc>
        <w:tc>
          <w:tcPr>
            <w:tcW w:w="1702" w:type="dxa"/>
            <w:shd w:val="clear" w:color="auto" w:fill="auto"/>
          </w:tcPr>
          <w:p w:rsidR="00D307CB" w:rsidRPr="001B2C76" w:rsidRDefault="00D307CB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D307CB" w:rsidRPr="001B2C76" w:rsidRDefault="00D307CB" w:rsidP="00F505A4">
            <w:pPr>
              <w:suppressAutoHyphens w:val="0"/>
              <w:ind w:firstLine="709"/>
              <w:rPr>
                <w:rFonts w:cs="Times New Roman"/>
                <w:sz w:val="22"/>
                <w:szCs w:val="22"/>
                <w:lang w:eastAsia="ru-RU"/>
              </w:rPr>
            </w:pPr>
          </w:p>
        </w:tc>
      </w:tr>
    </w:tbl>
    <w:p w:rsidR="00EC074C" w:rsidRPr="00691414" w:rsidRDefault="00EC074C" w:rsidP="00EC074C">
      <w:pPr>
        <w:suppressAutoHyphens w:val="0"/>
        <w:ind w:firstLine="709"/>
        <w:rPr>
          <w:rFonts w:cs="Times New Roman"/>
          <w:lang w:eastAsia="ru-RU"/>
        </w:rPr>
      </w:pPr>
    </w:p>
    <w:p w:rsidR="00BF4472" w:rsidRDefault="00BF4472"/>
    <w:sectPr w:rsidR="00BF4472" w:rsidSect="000441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80C34"/>
    <w:multiLevelType w:val="hybridMultilevel"/>
    <w:tmpl w:val="0D18C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2A11D9"/>
    <w:multiLevelType w:val="hybridMultilevel"/>
    <w:tmpl w:val="ED0EE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710660"/>
    <w:multiLevelType w:val="hybridMultilevel"/>
    <w:tmpl w:val="8C3070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A55C5E"/>
    <w:multiLevelType w:val="hybridMultilevel"/>
    <w:tmpl w:val="44DC0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74C"/>
    <w:rsid w:val="000114A4"/>
    <w:rsid w:val="00027A24"/>
    <w:rsid w:val="00044184"/>
    <w:rsid w:val="000800F2"/>
    <w:rsid w:val="00083C31"/>
    <w:rsid w:val="000E2C29"/>
    <w:rsid w:val="0010247D"/>
    <w:rsid w:val="001241EE"/>
    <w:rsid w:val="001B2C76"/>
    <w:rsid w:val="001E038B"/>
    <w:rsid w:val="0021258A"/>
    <w:rsid w:val="0039286E"/>
    <w:rsid w:val="003A22D6"/>
    <w:rsid w:val="003E59AB"/>
    <w:rsid w:val="004554DD"/>
    <w:rsid w:val="005701B3"/>
    <w:rsid w:val="0058336B"/>
    <w:rsid w:val="006432DF"/>
    <w:rsid w:val="00692226"/>
    <w:rsid w:val="00715A59"/>
    <w:rsid w:val="0078349B"/>
    <w:rsid w:val="008A2DC3"/>
    <w:rsid w:val="008F2559"/>
    <w:rsid w:val="00AA4910"/>
    <w:rsid w:val="00AC33A1"/>
    <w:rsid w:val="00BF4472"/>
    <w:rsid w:val="00C2172E"/>
    <w:rsid w:val="00C921E1"/>
    <w:rsid w:val="00CB2751"/>
    <w:rsid w:val="00D307CB"/>
    <w:rsid w:val="00D64403"/>
    <w:rsid w:val="00DA1E7F"/>
    <w:rsid w:val="00DC56FD"/>
    <w:rsid w:val="00E330EF"/>
    <w:rsid w:val="00EC074C"/>
    <w:rsid w:val="00EE04B5"/>
    <w:rsid w:val="00F37E63"/>
    <w:rsid w:val="00F505A4"/>
    <w:rsid w:val="00FB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74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418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2C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C2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E2C29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74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418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2C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C2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E2C29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6.wmf"/><Relationship Id="rId7" Type="http://schemas.openxmlformats.org/officeDocument/2006/relationships/image" Target="media/image1.wmf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36" Type="http://schemas.openxmlformats.org/officeDocument/2006/relationships/hyperlink" Target="http://files.school-collection.edu.ru/dlrstore/4f88f945-a5fb-45d9-b6ff-4d593133e036/24_2_fr1.ppt" TargetMode="External"/><Relationship Id="rId10" Type="http://schemas.openxmlformats.org/officeDocument/2006/relationships/image" Target="media/image3.png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7536A-4E8E-485E-9DFB-8C5243DA1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12</Pages>
  <Words>2075</Words>
  <Characters>11831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Саповатова</dc:creator>
  <cp:lastModifiedBy>Ирина Саповатова</cp:lastModifiedBy>
  <cp:revision>6</cp:revision>
  <dcterms:created xsi:type="dcterms:W3CDTF">2017-12-07T18:15:00Z</dcterms:created>
  <dcterms:modified xsi:type="dcterms:W3CDTF">2017-12-09T11:36:00Z</dcterms:modified>
</cp:coreProperties>
</file>